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4EAFB" w14:textId="777A1DB5" w:rsidR="00875ED1" w:rsidRDefault="008F3EE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8368A" wp14:editId="3567760C">
                <wp:simplePos x="0" y="0"/>
                <wp:positionH relativeFrom="page">
                  <wp:posOffset>123825</wp:posOffset>
                </wp:positionH>
                <wp:positionV relativeFrom="paragraph">
                  <wp:posOffset>-647700</wp:posOffset>
                </wp:positionV>
                <wp:extent cx="10448925" cy="9239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8925" cy="923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E273A" w14:textId="0E670121" w:rsidR="0020319C" w:rsidRPr="0020319C" w:rsidRDefault="0020319C" w:rsidP="0020319C">
                            <w:pPr>
                              <w:jc w:val="right"/>
                              <w:rPr>
                                <w:rFonts w:ascii="Calibri" w:hAnsi="Calibri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20319C">
                              <w:rPr>
                                <w:rFonts w:ascii="Calibri" w:hAnsi="Calibri"/>
                                <w:color w:val="FFFFFF" w:themeColor="background1"/>
                                <w:sz w:val="52"/>
                                <w:szCs w:val="52"/>
                              </w:rPr>
                              <w:t>HEALTH &amp; SAFETY</w:t>
                            </w:r>
                          </w:p>
                          <w:p w14:paraId="7C23C916" w14:textId="77777777" w:rsidR="0020319C" w:rsidRPr="0020319C" w:rsidRDefault="0020319C" w:rsidP="0020319C">
                            <w:pPr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0319C">
                              <w:rPr>
                                <w:rFonts w:ascii="Calibri" w:hAnsi="Calibri"/>
                                <w:color w:val="FFFFFF" w:themeColor="background1"/>
                                <w:sz w:val="40"/>
                                <w:szCs w:val="40"/>
                              </w:rPr>
                              <w:t>TRAVEL TO HIGH RISK DESTINATIONS RISK ASSESSMENT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836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75pt;margin-top:-51pt;width:822.7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" fillcolor="#2f5496 [2404]" strokeweight=".5pt">
                <v:textbox>
                  <w:txbxContent>
                    <w:p w14:paraId="68AE273A" w14:textId="0E670121" w:rsidR="0020319C" w:rsidRPr="0020319C" w:rsidRDefault="0020319C" w:rsidP="0020319C">
                      <w:pPr>
                        <w:jc w:val="right"/>
                        <w:rPr>
                          <w:rFonts w:ascii="Calibri" w:hAnsi="Calibri"/>
                          <w:color w:val="FFFFFF" w:themeColor="background1"/>
                          <w:sz w:val="52"/>
                          <w:szCs w:val="52"/>
                        </w:rPr>
                      </w:pPr>
                      <w:r w:rsidRPr="0020319C">
                        <w:rPr>
                          <w:rFonts w:ascii="Calibri" w:hAnsi="Calibri"/>
                          <w:color w:val="FFFFFF" w:themeColor="background1"/>
                          <w:sz w:val="52"/>
                          <w:szCs w:val="52"/>
                        </w:rPr>
                        <w:t>HEALTH &amp; SAFETY</w:t>
                      </w:r>
                    </w:p>
                    <w:p w14:paraId="7C23C916" w14:textId="77777777" w:rsidR="0020319C" w:rsidRPr="0020319C" w:rsidRDefault="0020319C" w:rsidP="0020319C">
                      <w:pPr>
                        <w:jc w:val="right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20319C">
                        <w:rPr>
                          <w:rFonts w:ascii="Calibri" w:hAnsi="Calibri"/>
                          <w:color w:val="FFFFFF" w:themeColor="background1"/>
                          <w:sz w:val="40"/>
                          <w:szCs w:val="40"/>
                        </w:rPr>
                        <w:t>TRAVEL TO HIGH RISK DESTINATIONS RISK ASSESSMENT 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6B2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6C59686" wp14:editId="3A658BC3">
                <wp:simplePos x="0" y="0"/>
                <wp:positionH relativeFrom="margin">
                  <wp:posOffset>-457199</wp:posOffset>
                </wp:positionH>
                <wp:positionV relativeFrom="paragraph">
                  <wp:posOffset>-647700</wp:posOffset>
                </wp:positionV>
                <wp:extent cx="1733550" cy="9239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7F63C" w14:textId="7BC31BF8" w:rsidR="00486B20" w:rsidRPr="0020319C" w:rsidRDefault="00486B20" w:rsidP="0020319C">
                            <w:pPr>
                              <w:jc w:val="right"/>
                              <w:rPr>
                                <w:rFonts w:ascii="Calibri" w:hAnsi="Calibri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15006B" wp14:editId="2E44F9E5">
                                  <wp:extent cx="1572895" cy="802005"/>
                                  <wp:effectExtent l="0" t="0" r="825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2895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C59686" id="Text Box 5" o:spid="_x0000_s1027" type="#_x0000_t202" style="position:absolute;margin-left:-36pt;margin-top:-51pt;width:136.5pt;height:72.75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" filled="f" stroked="f" strokeweight=".5pt">
                <v:textbox>
                  <w:txbxContent>
                    <w:p w14:paraId="5CA7F63C" w14:textId="7BC31BF8" w:rsidR="00486B20" w:rsidRPr="0020319C" w:rsidRDefault="00486B20" w:rsidP="0020319C">
                      <w:pPr>
                        <w:jc w:val="right"/>
                        <w:rPr>
                          <w:rFonts w:ascii="Calibri" w:hAnsi="Calibri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15006B" wp14:editId="2E44F9E5">
                            <wp:extent cx="1572895" cy="802005"/>
                            <wp:effectExtent l="0" t="0" r="825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2895" cy="802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78D41" w14:textId="34F4C677" w:rsidR="00232971" w:rsidRPr="00232971" w:rsidRDefault="00851878" w:rsidP="00232971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E5838" wp14:editId="614C8565">
                <wp:simplePos x="0" y="0"/>
                <wp:positionH relativeFrom="page">
                  <wp:posOffset>114300</wp:posOffset>
                </wp:positionH>
                <wp:positionV relativeFrom="paragraph">
                  <wp:posOffset>191135</wp:posOffset>
                </wp:positionV>
                <wp:extent cx="104489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8925" cy="590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46000"/>
                          </a:schemeClr>
                        </a:solidFill>
                        <a:ln w="6350">
                          <a:gradFill flip="none" rotWithShape="1">
                            <a:gsLst>
                              <a:gs pos="0">
                                <a:schemeClr val="accent1">
                                  <a:lumMod val="89000"/>
                                </a:schemeClr>
                              </a:gs>
                              <a:gs pos="23000">
                                <a:schemeClr val="accent1">
                                  <a:lumMod val="89000"/>
                                </a:schemeClr>
                              </a:gs>
                              <a:gs pos="69000">
                                <a:schemeClr val="accent1">
                                  <a:lumMod val="75000"/>
                                </a:schemeClr>
                              </a:gs>
                              <a:gs pos="97000">
                                <a:schemeClr val="accent1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prstDash val="sysDash"/>
                        </a:ln>
                      </wps:spPr>
                      <wps:txbx>
                        <w:txbxContent>
                          <w:p w14:paraId="22D11AC7" w14:textId="175318C4" w:rsidR="00FD7DF0" w:rsidRPr="00232971" w:rsidRDefault="00FD7DF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329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Use this form – in conjunction with the </w:t>
                            </w:r>
                            <w:hyperlink r:id="rId12" w:history="1">
                              <w:r w:rsidRPr="00232971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FCM Travel Portal</w:t>
                              </w:r>
                            </w:hyperlink>
                            <w:r w:rsidRPr="002329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for staff or student travel process – when seeking approval to travel to a </w:t>
                            </w:r>
                            <w:r w:rsidRPr="00232971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high-risk</w:t>
                            </w:r>
                            <w:r w:rsidRPr="002329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international destination on University business.  Please complete, print and sign this form, then scan and attach it to your travel requisition in </w:t>
                            </w:r>
                            <w:hyperlink r:id="rId13" w:history="1">
                              <w:r w:rsidR="00232971" w:rsidRPr="00232971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FCM Travel Portal</w:t>
                              </w:r>
                            </w:hyperlink>
                            <w:r w:rsidR="00232971" w:rsidRPr="00232971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329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or student travel process.  More information: </w:t>
                            </w:r>
                            <w:hyperlink r:id="rId14" w:history="1">
                              <w:r w:rsidR="00C306DE" w:rsidRPr="00991DE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https://www.rmit.edu.au/staff/service-connect/safety-wellbeing/workplace-safety/travel-safety</w:t>
                              </w:r>
                            </w:hyperlink>
                            <w:r w:rsidR="00C306DE"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E5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9pt;margin-top:15.05pt;width:822.75pt;height:46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" fillcolor="#8eaadb [1940]" strokeweight=".5pt">
                <v:fill opacity="30069f"/>
                <v:stroke dashstyle="3 1"/>
                <v:textbox>
                  <w:txbxContent>
                    <w:p w14:paraId="22D11AC7" w14:textId="175318C4" w:rsidR="00FD7DF0" w:rsidRPr="00232971" w:rsidRDefault="00FD7DF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32971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Use this form – in conjunction with the </w:t>
                      </w:r>
                      <w:hyperlink r:id="rId15" w:history="1">
                        <w:r w:rsidRPr="00232971">
                          <w:rPr>
                            <w:rStyle w:val="Hyperlink"/>
                            <w:rFonts w:cstheme="minorHAnsi"/>
                            <w:color w:val="auto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FCM Travel Portal</w:t>
                        </w:r>
                      </w:hyperlink>
                      <w:r w:rsidRPr="00232971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for staff or student travel process – when seeking approval to travel to a </w:t>
                      </w:r>
                      <w:r w:rsidRPr="00232971"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high-risk</w:t>
                      </w:r>
                      <w:r w:rsidRPr="00232971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international destination on University business.  Please complete, print and sign this form, then scan and attach it to your travel requisition in </w:t>
                      </w:r>
                      <w:hyperlink r:id="rId16" w:history="1">
                        <w:r w:rsidR="00232971" w:rsidRPr="00232971">
                          <w:rPr>
                            <w:rStyle w:val="Hyperlink"/>
                            <w:rFonts w:cstheme="minorHAnsi"/>
                            <w:color w:val="auto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FCM Travel Portal</w:t>
                        </w:r>
                      </w:hyperlink>
                      <w:r w:rsidR="00232971" w:rsidRPr="00232971"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32971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or student travel process.  More information: </w:t>
                      </w:r>
                      <w:hyperlink r:id="rId17" w:history="1">
                        <w:r w:rsidR="00C306DE" w:rsidRPr="00991DE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https://www.rmit.edu.au/staff/service-connect/safety-wellbeing/workplace-safety/travel-safety</w:t>
                        </w:r>
                      </w:hyperlink>
                      <w:r w:rsidR="00C306DE"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A2C9EF" w14:textId="1487B343" w:rsidR="00232971" w:rsidRPr="00232971" w:rsidRDefault="00232971" w:rsidP="00232971"/>
    <w:p w14:paraId="0729AF11" w14:textId="6A51B122" w:rsidR="00232971" w:rsidRPr="00232971" w:rsidRDefault="00232971" w:rsidP="00232971"/>
    <w:p w14:paraId="652DDF76" w14:textId="166EA75C" w:rsidR="00232971" w:rsidRPr="00232971" w:rsidRDefault="00232971" w:rsidP="00232971"/>
    <w:p w14:paraId="0A3CE347" w14:textId="77777777" w:rsidR="00232971" w:rsidRPr="00232971" w:rsidRDefault="00232971" w:rsidP="00232971"/>
    <w:tbl>
      <w:tblPr>
        <w:tblpPr w:leftFromText="180" w:rightFromText="180" w:vertAnchor="text" w:horzAnchor="margin" w:tblpXSpec="center" w:tblpYSpec="outside"/>
        <w:tblW w:w="5893" w:type="pct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820"/>
        <w:gridCol w:w="4134"/>
        <w:gridCol w:w="6520"/>
      </w:tblGrid>
      <w:tr w:rsidR="00851878" w:rsidRPr="00F4769B" w14:paraId="5E76845B" w14:textId="77777777" w:rsidTr="00851878">
        <w:trPr>
          <w:tblHeader/>
        </w:trPr>
        <w:tc>
          <w:tcPr>
            <w:tcW w:w="16439" w:type="dxa"/>
            <w:gridSpan w:val="4"/>
            <w:shd w:val="clear" w:color="auto" w:fill="094183"/>
            <w:vAlign w:val="center"/>
          </w:tcPr>
          <w:p w14:paraId="3FD4B6D3" w14:textId="77777777" w:rsidR="00851878" w:rsidRPr="00F4769B" w:rsidRDefault="00851878" w:rsidP="00851878">
            <w:pPr>
              <w:pStyle w:val="tableheadinglevel1"/>
              <w:rPr>
                <w:rFonts w:ascii="Calibri" w:hAnsi="Calibri"/>
                <w:szCs w:val="20"/>
              </w:rPr>
            </w:pPr>
            <w:r w:rsidRPr="00F4769B">
              <w:rPr>
                <w:rFonts w:ascii="Calibri" w:hAnsi="Calibri"/>
                <w:szCs w:val="20"/>
              </w:rPr>
              <w:t>STEP 1 – ENTER INFORMATION ABOUT THE TRAVEL REQUISITION</w:t>
            </w:r>
          </w:p>
        </w:tc>
      </w:tr>
      <w:tr w:rsidR="00851878" w:rsidRPr="00F4769B" w14:paraId="358914E4" w14:textId="77777777" w:rsidTr="00851878">
        <w:trPr>
          <w:trHeight w:val="701"/>
        </w:trPr>
        <w:tc>
          <w:tcPr>
            <w:tcW w:w="3965" w:type="dxa"/>
          </w:tcPr>
          <w:p w14:paraId="03C090BF" w14:textId="77777777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F4769B">
              <w:rPr>
                <w:rFonts w:ascii="Calibri" w:hAnsi="Calibri"/>
                <w:sz w:val="20"/>
                <w:szCs w:val="20"/>
              </w:rPr>
              <w:t>Traveller’s</w:t>
            </w:r>
            <w:proofErr w:type="spellEnd"/>
            <w:r w:rsidRPr="00F4769B">
              <w:rPr>
                <w:rFonts w:ascii="Calibri" w:hAnsi="Calibri"/>
                <w:sz w:val="20"/>
                <w:szCs w:val="20"/>
              </w:rPr>
              <w:t xml:space="preserve"> name </w:t>
            </w:r>
          </w:p>
          <w:p w14:paraId="0D7DA244" w14:textId="77777777" w:rsidR="00851878" w:rsidRPr="00F4769B" w:rsidRDefault="00851878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20" w:type="dxa"/>
          </w:tcPr>
          <w:p w14:paraId="27C6CAFE" w14:textId="77777777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>Dates</w:t>
            </w:r>
          </w:p>
          <w:p w14:paraId="10664645" w14:textId="77777777" w:rsidR="00851878" w:rsidRPr="00F4769B" w:rsidRDefault="00851878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134" w:type="dxa"/>
          </w:tcPr>
          <w:p w14:paraId="3EA2904B" w14:textId="77777777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>High risk destination</w:t>
            </w:r>
          </w:p>
          <w:p w14:paraId="7D86752B" w14:textId="77777777" w:rsidR="00851878" w:rsidRPr="00F4769B" w:rsidRDefault="00851878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520" w:type="dxa"/>
          </w:tcPr>
          <w:p w14:paraId="2A49F05A" w14:textId="77777777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 xml:space="preserve">Reason for travel </w:t>
            </w:r>
          </w:p>
          <w:p w14:paraId="71967EBD" w14:textId="77777777" w:rsidR="00851878" w:rsidRPr="00F4769B" w:rsidRDefault="00851878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</w:p>
        </w:tc>
      </w:tr>
    </w:tbl>
    <w:tbl>
      <w:tblPr>
        <w:tblpPr w:leftFromText="180" w:rightFromText="180" w:vertAnchor="text" w:horzAnchor="margin" w:tblpXSpec="center" w:tblpY="77"/>
        <w:tblW w:w="5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8647"/>
      </w:tblGrid>
      <w:tr w:rsidR="00851878" w:rsidRPr="00F4769B" w14:paraId="410CCB6B" w14:textId="77777777" w:rsidTr="00851878">
        <w:trPr>
          <w:tblHeader/>
        </w:trPr>
        <w:tc>
          <w:tcPr>
            <w:tcW w:w="16439" w:type="dxa"/>
            <w:gridSpan w:val="2"/>
            <w:shd w:val="clear" w:color="auto" w:fill="094183"/>
            <w:vAlign w:val="center"/>
          </w:tcPr>
          <w:p w14:paraId="6F378C43" w14:textId="77777777" w:rsidR="00851878" w:rsidRPr="00F4769B" w:rsidRDefault="00851878" w:rsidP="00851878">
            <w:pPr>
              <w:pStyle w:val="tableheadinglevel1"/>
              <w:rPr>
                <w:rFonts w:ascii="Calibri" w:hAnsi="Calibri"/>
                <w:szCs w:val="20"/>
              </w:rPr>
            </w:pPr>
            <w:r w:rsidRPr="00F4769B">
              <w:rPr>
                <w:rFonts w:ascii="Calibri" w:hAnsi="Calibri"/>
                <w:szCs w:val="20"/>
              </w:rPr>
              <w:t xml:space="preserve">STEP </w:t>
            </w:r>
            <w:r>
              <w:rPr>
                <w:rFonts w:ascii="Calibri" w:hAnsi="Calibri"/>
                <w:szCs w:val="20"/>
              </w:rPr>
              <w:t>2</w:t>
            </w:r>
            <w:r w:rsidRPr="00F4769B">
              <w:rPr>
                <w:rFonts w:ascii="Calibri" w:hAnsi="Calibri"/>
                <w:szCs w:val="20"/>
              </w:rPr>
              <w:t xml:space="preserve"> – </w:t>
            </w:r>
            <w:r>
              <w:rPr>
                <w:rFonts w:ascii="Calibri" w:hAnsi="Calibri"/>
                <w:szCs w:val="20"/>
              </w:rPr>
              <w:t>PURPOSE aND BENEFITS STATEMENT</w:t>
            </w:r>
          </w:p>
        </w:tc>
      </w:tr>
      <w:tr w:rsidR="00851878" w:rsidRPr="00F4769B" w14:paraId="38505276" w14:textId="77777777" w:rsidTr="00851878">
        <w:tc>
          <w:tcPr>
            <w:tcW w:w="16439" w:type="dxa"/>
            <w:gridSpan w:val="2"/>
          </w:tcPr>
          <w:p w14:paraId="22E4A310" w14:textId="77777777" w:rsidR="00851878" w:rsidRPr="00F4769B" w:rsidRDefault="00851878" w:rsidP="00851878">
            <w:pPr>
              <w:pStyle w:val="RAboxtex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Describe the purpose and potential benefits of the work or study activities the travel supports.</w:t>
            </w:r>
          </w:p>
        </w:tc>
      </w:tr>
      <w:tr w:rsidR="00851878" w:rsidRPr="00F4769B" w14:paraId="194E8DD8" w14:textId="77777777" w:rsidTr="00851878">
        <w:tblPrEx>
          <w:tblBorders>
            <w:top w:val="single" w:sz="4" w:space="0" w:color="094183"/>
            <w:left w:val="single" w:sz="4" w:space="0" w:color="094183"/>
            <w:bottom w:val="single" w:sz="4" w:space="0" w:color="094183"/>
            <w:right w:val="single" w:sz="4" w:space="0" w:color="094183"/>
            <w:insideH w:val="single" w:sz="4" w:space="0" w:color="094183"/>
            <w:insideV w:val="single" w:sz="4" w:space="0" w:color="094183"/>
          </w:tblBorders>
        </w:tblPrEx>
        <w:trPr>
          <w:cantSplit/>
          <w:trHeight w:val="277"/>
        </w:trPr>
        <w:tc>
          <w:tcPr>
            <w:tcW w:w="7792" w:type="dxa"/>
            <w:shd w:val="clear" w:color="auto" w:fill="B4C6E7" w:themeFill="accent1" w:themeFillTint="66"/>
          </w:tcPr>
          <w:p w14:paraId="7C7854CD" w14:textId="77777777" w:rsidR="00851878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Is the travel required to maintain/support essential and/or </w:t>
            </w:r>
            <w:r w:rsidRPr="0023489B">
              <w:rPr>
                <w:rFonts w:ascii="Calibri" w:hAnsi="Calibri"/>
                <w:sz w:val="20"/>
                <w:szCs w:val="20"/>
              </w:rPr>
              <w:t>urgent</w:t>
            </w:r>
            <w:r>
              <w:rPr>
                <w:rFonts w:ascii="Calibri" w:hAnsi="Calibri"/>
                <w:sz w:val="20"/>
                <w:szCs w:val="20"/>
              </w:rPr>
              <w:t xml:space="preserve">/time critical work or study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for:</w:t>
            </w:r>
            <w:proofErr w:type="gramEnd"/>
          </w:p>
          <w:p w14:paraId="3C128D29" w14:textId="77777777" w:rsidR="00B01D63" w:rsidRPr="00B01D63" w:rsidRDefault="00B01D63" w:rsidP="00B01D63">
            <w:pPr>
              <w:pStyle w:val="tableheadinglevel2"/>
              <w:numPr>
                <w:ilvl w:val="0"/>
                <w:numId w:val="1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  <w:lang w:val="en-AU"/>
              </w:rPr>
            </w:pPr>
            <w:r w:rsidRPr="00B01D63">
              <w:rPr>
                <w:rFonts w:ascii="Calibri" w:hAnsi="Calibri"/>
                <w:sz w:val="20"/>
                <w:szCs w:val="20"/>
              </w:rPr>
              <w:t>On-campus teaching at an international partner site where there is no alternative delivery option</w:t>
            </w:r>
          </w:p>
          <w:p w14:paraId="2EBE3902" w14:textId="77777777" w:rsidR="00B01D63" w:rsidRPr="00B01D63" w:rsidRDefault="00B01D63" w:rsidP="00B01D63">
            <w:pPr>
              <w:pStyle w:val="tableheadinglevel2"/>
              <w:numPr>
                <w:ilvl w:val="0"/>
                <w:numId w:val="1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  <w:lang w:val="en-AU"/>
              </w:rPr>
            </w:pPr>
            <w:r w:rsidRPr="00B01D63">
              <w:rPr>
                <w:rFonts w:ascii="Calibri" w:hAnsi="Calibri"/>
                <w:sz w:val="20"/>
                <w:szCs w:val="20"/>
              </w:rPr>
              <w:t>Essential research related to COVID-19, health, humanitarian activities</w:t>
            </w:r>
          </w:p>
          <w:p w14:paraId="529DD6C5" w14:textId="77777777" w:rsidR="00B01D63" w:rsidRPr="00B01D63" w:rsidRDefault="00B01D63" w:rsidP="00B01D63">
            <w:pPr>
              <w:pStyle w:val="tableheadinglevel2"/>
              <w:numPr>
                <w:ilvl w:val="0"/>
                <w:numId w:val="1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  <w:lang w:val="en-AU"/>
              </w:rPr>
            </w:pPr>
            <w:r w:rsidRPr="00B01D63">
              <w:rPr>
                <w:rFonts w:ascii="Calibri" w:hAnsi="Calibri"/>
                <w:sz w:val="20"/>
                <w:szCs w:val="20"/>
              </w:rPr>
              <w:t>Essential research that requires time critical access to specialist facilities or equipment not available in Australia</w:t>
            </w:r>
          </w:p>
          <w:p w14:paraId="331BB314" w14:textId="2D98840D" w:rsidR="00851878" w:rsidRDefault="00B01D63" w:rsidP="00851878">
            <w:pPr>
              <w:pStyle w:val="tableheadinglevel2"/>
              <w:numPr>
                <w:ilvl w:val="0"/>
                <w:numId w:val="1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="00851878" w:rsidRPr="0023489B">
              <w:rPr>
                <w:rFonts w:ascii="Calibri" w:hAnsi="Calibri"/>
                <w:sz w:val="20"/>
                <w:szCs w:val="20"/>
              </w:rPr>
              <w:t xml:space="preserve">xternally funded work </w:t>
            </w:r>
            <w:r w:rsidR="00851878">
              <w:rPr>
                <w:rFonts w:ascii="Calibri" w:hAnsi="Calibri"/>
                <w:sz w:val="20"/>
                <w:szCs w:val="20"/>
              </w:rPr>
              <w:t xml:space="preserve">with </w:t>
            </w:r>
            <w:r w:rsidR="00851878" w:rsidRPr="0023489B">
              <w:rPr>
                <w:rFonts w:ascii="Calibri" w:hAnsi="Calibri"/>
                <w:sz w:val="20"/>
                <w:szCs w:val="20"/>
              </w:rPr>
              <w:t xml:space="preserve">critical time constraints, where </w:t>
            </w:r>
            <w:r w:rsidR="00851878">
              <w:rPr>
                <w:rFonts w:ascii="Calibri" w:hAnsi="Calibri"/>
                <w:sz w:val="20"/>
                <w:szCs w:val="20"/>
              </w:rPr>
              <w:t xml:space="preserve">external </w:t>
            </w:r>
            <w:r w:rsidR="00851878" w:rsidRPr="0023489B">
              <w:rPr>
                <w:rFonts w:ascii="Calibri" w:hAnsi="Calibri"/>
                <w:sz w:val="20"/>
                <w:szCs w:val="20"/>
              </w:rPr>
              <w:t>milestones</w:t>
            </w:r>
            <w:r w:rsidR="00851878">
              <w:rPr>
                <w:rFonts w:ascii="Calibri" w:hAnsi="Calibri"/>
                <w:sz w:val="20"/>
                <w:szCs w:val="20"/>
              </w:rPr>
              <w:t xml:space="preserve"> cannot be changed</w:t>
            </w:r>
            <w:r w:rsidR="00851878" w:rsidRPr="00AF6D8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51878">
              <w:rPr>
                <w:rFonts w:ascii="Calibri" w:hAnsi="Calibri"/>
                <w:sz w:val="20"/>
                <w:szCs w:val="20"/>
              </w:rPr>
              <w:t xml:space="preserve">and where significant </w:t>
            </w:r>
            <w:r w:rsidR="00851878" w:rsidRPr="00AF6D83">
              <w:rPr>
                <w:rFonts w:ascii="Calibri" w:hAnsi="Calibri"/>
                <w:sz w:val="20"/>
                <w:szCs w:val="20"/>
              </w:rPr>
              <w:t xml:space="preserve">contractual penalties </w:t>
            </w:r>
            <w:r w:rsidR="00851878">
              <w:rPr>
                <w:rFonts w:ascii="Calibri" w:hAnsi="Calibri"/>
                <w:sz w:val="20"/>
                <w:szCs w:val="20"/>
              </w:rPr>
              <w:t>may apply</w:t>
            </w:r>
          </w:p>
          <w:p w14:paraId="4E55DEFC" w14:textId="77777777" w:rsidR="00851878" w:rsidRPr="00F4769B" w:rsidRDefault="00851878" w:rsidP="00851878">
            <w:pPr>
              <w:pStyle w:val="tableheadinglevel2"/>
              <w:tabs>
                <w:tab w:val="left" w:pos="425"/>
              </w:tabs>
              <w:ind w:left="425" w:hanging="425"/>
              <w:jc w:val="center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No</w:t>
            </w:r>
          </w:p>
          <w:p w14:paraId="4F5840EA" w14:textId="51125D9D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 xml:space="preserve">If yes, summarise </w:t>
            </w:r>
            <w:r>
              <w:rPr>
                <w:rFonts w:ascii="Calibri" w:hAnsi="Calibri"/>
                <w:sz w:val="20"/>
                <w:szCs w:val="20"/>
              </w:rPr>
              <w:t>the benefits and why the travel at this time is require</w:t>
            </w:r>
            <w:r w:rsidR="004555A2">
              <w:rPr>
                <w:rFonts w:ascii="Calibri" w:hAnsi="Calibri"/>
                <w:sz w:val="20"/>
                <w:szCs w:val="20"/>
              </w:rPr>
              <w:t>d</w:t>
            </w:r>
            <w:r>
              <w:rPr>
                <w:rFonts w:ascii="Calibri" w:hAnsi="Calibri"/>
                <w:sz w:val="20"/>
                <w:szCs w:val="20"/>
              </w:rPr>
              <w:t xml:space="preserve"> to realise the benefits.</w:t>
            </w:r>
          </w:p>
        </w:tc>
        <w:tc>
          <w:tcPr>
            <w:tcW w:w="8647" w:type="dxa"/>
            <w:shd w:val="clear" w:color="auto" w:fill="B4C6E7" w:themeFill="accent1" w:themeFillTint="66"/>
          </w:tcPr>
          <w:p w14:paraId="07BF22E8" w14:textId="77777777" w:rsidR="00851878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Benefits summary</w:t>
            </w:r>
          </w:p>
          <w:p w14:paraId="4AAAE636" w14:textId="77777777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3E0FEBD" w14:textId="77777777" w:rsidR="00232971" w:rsidRPr="00232971" w:rsidRDefault="00232971" w:rsidP="00232971"/>
    <w:tbl>
      <w:tblPr>
        <w:tblpPr w:leftFromText="180" w:rightFromText="180" w:horzAnchor="margin" w:tblpXSpec="center" w:tblpY="-900"/>
        <w:tblW w:w="5894" w:type="pct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16442"/>
      </w:tblGrid>
      <w:tr w:rsidR="00082969" w:rsidRPr="00F4769B" w14:paraId="58297ABD" w14:textId="77777777" w:rsidTr="00082969">
        <w:tc>
          <w:tcPr>
            <w:tcW w:w="16442" w:type="dxa"/>
            <w:shd w:val="clear" w:color="auto" w:fill="094183"/>
          </w:tcPr>
          <w:p w14:paraId="53C8C48F" w14:textId="77777777" w:rsidR="00082969" w:rsidRPr="00F4769B" w:rsidRDefault="00082969" w:rsidP="00082969">
            <w:pPr>
              <w:pStyle w:val="tableheadinglevel1"/>
              <w:rPr>
                <w:rFonts w:ascii="Calibri" w:hAnsi="Calibri"/>
                <w:szCs w:val="20"/>
              </w:rPr>
            </w:pPr>
            <w:r w:rsidRPr="00F4769B">
              <w:rPr>
                <w:rFonts w:ascii="Calibri" w:hAnsi="Calibri"/>
                <w:szCs w:val="20"/>
              </w:rPr>
              <w:lastRenderedPageBreak/>
              <w:br w:type="page"/>
              <w:t xml:space="preserve">STEP </w:t>
            </w:r>
            <w:r>
              <w:rPr>
                <w:rFonts w:ascii="Calibri" w:hAnsi="Calibri"/>
                <w:szCs w:val="20"/>
              </w:rPr>
              <w:t>3</w:t>
            </w:r>
            <w:r w:rsidRPr="00F4769B">
              <w:rPr>
                <w:rFonts w:ascii="Calibri" w:hAnsi="Calibri"/>
                <w:szCs w:val="20"/>
              </w:rPr>
              <w:t xml:space="preserve"> – Identify hazards AND CONTROL RISK ASSOCIATED WITH HIGH RISK DESTINATION </w:t>
            </w:r>
          </w:p>
        </w:tc>
      </w:tr>
      <w:tr w:rsidR="00082969" w:rsidRPr="00F4769B" w14:paraId="0D47D676" w14:textId="77777777" w:rsidTr="00851878">
        <w:trPr>
          <w:trHeight w:val="1603"/>
        </w:trPr>
        <w:tc>
          <w:tcPr>
            <w:tcW w:w="16442" w:type="dxa"/>
          </w:tcPr>
          <w:p w14:paraId="6E89E503" w14:textId="19C8C6EC" w:rsidR="00EC6406" w:rsidRDefault="00082969" w:rsidP="0008296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D7452">
              <w:rPr>
                <w:rFonts w:asciiTheme="minorHAnsi" w:hAnsiTheme="minorHAnsi" w:cstheme="minorHAnsi"/>
                <w:sz w:val="20"/>
                <w:szCs w:val="20"/>
              </w:rPr>
              <w:t>Identify the hazards stated in the</w:t>
            </w:r>
            <w:r w:rsidR="00C306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C306DE" w:rsidRPr="00C306D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International SOS</w:t>
              </w:r>
            </w:hyperlink>
            <w:r w:rsidR="00C306DE">
              <w:rPr>
                <w:rFonts w:asciiTheme="minorHAnsi" w:hAnsiTheme="minorHAnsi" w:cstheme="minorHAnsi"/>
                <w:sz w:val="20"/>
                <w:szCs w:val="20"/>
              </w:rPr>
              <w:t xml:space="preserve"> (ISOS)</w:t>
            </w:r>
            <w:r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 travel advisory for the high risk destination.  </w:t>
            </w:r>
          </w:p>
          <w:p w14:paraId="74A71601" w14:textId="3A59ABED" w:rsidR="00082969" w:rsidRPr="003D7452" w:rsidRDefault="004555A2" w:rsidP="0008296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ISOS</w:t>
            </w:r>
            <w:r w:rsidR="00082969"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 provide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82969"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 risk advisory services for University Staff Travel and University Student Travel to </w:t>
            </w:r>
            <w:proofErr w:type="gramStart"/>
            <w:r w:rsidR="00082969" w:rsidRPr="003D7452">
              <w:rPr>
                <w:rFonts w:asciiTheme="minorHAnsi" w:hAnsiTheme="minorHAnsi" w:cstheme="minorHAnsi"/>
                <w:sz w:val="20"/>
                <w:szCs w:val="20"/>
              </w:rPr>
              <w:t>High Risk</w:t>
            </w:r>
            <w:proofErr w:type="gramEnd"/>
            <w:r w:rsidR="00082969"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 Destinations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90413B5" w14:textId="6630DBC0" w:rsidR="00082969" w:rsidRPr="003D7452" w:rsidRDefault="00082969" w:rsidP="00082969">
            <w:pPr>
              <w:pStyle w:val="tabletext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bookmarkStart w:id="4" w:name="_Hlk530557491"/>
            <w:r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Also review other travel advisory information.  Refer to: </w:t>
            </w:r>
            <w:hyperlink r:id="rId19" w:history="1">
              <w:r w:rsidR="00C306DE" w:rsidRPr="00991DE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https://www.rmit.edu.au/staff/service-connect/safety-wellbeing/workplace-safety/travel-safety</w:t>
              </w:r>
            </w:hyperlink>
          </w:p>
          <w:p w14:paraId="3C74DD99" w14:textId="77777777" w:rsidR="00082969" w:rsidRPr="003D7452" w:rsidRDefault="00082969" w:rsidP="00082969">
            <w:pPr>
              <w:pStyle w:val="tabletext"/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</w:p>
          <w:bookmarkEnd w:id="4"/>
          <w:p w14:paraId="6A65FE10" w14:textId="77777777" w:rsidR="00082969" w:rsidRPr="003D7452" w:rsidRDefault="00082969" w:rsidP="0008296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Describe when and where the hazard is present. </w:t>
            </w:r>
          </w:p>
          <w:p w14:paraId="65D09097" w14:textId="625E2B9A" w:rsidR="00082969" w:rsidRPr="00F4769B" w:rsidRDefault="00082969" w:rsidP="00082969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Describe the risk controls you will use to minimise the risks identified by the </w:t>
            </w:r>
            <w:r w:rsidR="00C306DE">
              <w:rPr>
                <w:rFonts w:asciiTheme="minorHAnsi" w:hAnsiTheme="minorHAnsi" w:cstheme="minorHAnsi"/>
                <w:sz w:val="20"/>
                <w:szCs w:val="20"/>
              </w:rPr>
              <w:t>ISOS</w:t>
            </w:r>
            <w:r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 advisory.</w:t>
            </w:r>
          </w:p>
        </w:tc>
      </w:tr>
    </w:tbl>
    <w:p w14:paraId="2999720D" w14:textId="77777777" w:rsidR="00232971" w:rsidRPr="00232971" w:rsidRDefault="00232971" w:rsidP="00232971"/>
    <w:tbl>
      <w:tblPr>
        <w:tblpPr w:leftFromText="180" w:rightFromText="180" w:vertAnchor="text" w:horzAnchor="margin" w:tblpXSpec="center" w:tblpY="-55"/>
        <w:tblW w:w="5897" w:type="pct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6810"/>
        <w:gridCol w:w="9640"/>
      </w:tblGrid>
      <w:tr w:rsidR="00851878" w:rsidRPr="00F4769B" w14:paraId="49E0D93E" w14:textId="77777777" w:rsidTr="00851878">
        <w:trPr>
          <w:cantSplit/>
          <w:trHeight w:val="277"/>
        </w:trPr>
        <w:tc>
          <w:tcPr>
            <w:tcW w:w="6810" w:type="dxa"/>
            <w:shd w:val="clear" w:color="auto" w:fill="B4C6E7" w:themeFill="accent1" w:themeFillTint="66"/>
          </w:tcPr>
          <w:p w14:paraId="45C84E91" w14:textId="77777777" w:rsidR="00851878" w:rsidRPr="00F4769B" w:rsidRDefault="00851878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F4769B">
              <w:rPr>
                <w:rFonts w:ascii="Calibri" w:hAnsi="Calibri"/>
                <w:sz w:val="20"/>
                <w:szCs w:val="20"/>
              </w:rPr>
              <w:t>.1</w:t>
            </w:r>
            <w:r w:rsidRPr="00F4769B">
              <w:rPr>
                <w:rFonts w:ascii="Calibri" w:hAnsi="Calibri"/>
                <w:sz w:val="20"/>
                <w:szCs w:val="20"/>
              </w:rPr>
              <w:tab/>
              <w:t xml:space="preserve">Does the </w:t>
            </w:r>
            <w:r>
              <w:rPr>
                <w:rFonts w:ascii="Calibri" w:hAnsi="Calibri"/>
                <w:sz w:val="20"/>
                <w:szCs w:val="20"/>
              </w:rPr>
              <w:t>ISOS</w:t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travel advisory identify hazards associated with SAFETY AND SECURITY? 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No</w:t>
            </w:r>
          </w:p>
          <w:p w14:paraId="307ADF0D" w14:textId="77777777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>If yes, summarise when and where the hazard is present</w:t>
            </w:r>
          </w:p>
        </w:tc>
        <w:tc>
          <w:tcPr>
            <w:tcW w:w="9640" w:type="dxa"/>
            <w:shd w:val="clear" w:color="auto" w:fill="B4C6E7" w:themeFill="accent1" w:themeFillTint="66"/>
          </w:tcPr>
          <w:p w14:paraId="74CBCF69" w14:textId="77777777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>Proposed risk mitigation plan</w:t>
            </w:r>
          </w:p>
        </w:tc>
      </w:tr>
      <w:tr w:rsidR="00851878" w:rsidRPr="00F4769B" w14:paraId="27FA0486" w14:textId="77777777" w:rsidTr="00851878">
        <w:trPr>
          <w:cantSplit/>
          <w:trHeight w:val="1116"/>
        </w:trPr>
        <w:tc>
          <w:tcPr>
            <w:tcW w:w="6810" w:type="dxa"/>
          </w:tcPr>
          <w:p w14:paraId="51FB0127" w14:textId="77777777" w:rsidR="00851878" w:rsidRPr="00F4769B" w:rsidRDefault="00851878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640" w:type="dxa"/>
          </w:tcPr>
          <w:p w14:paraId="25682902" w14:textId="77777777" w:rsidR="00851878" w:rsidRPr="00F4769B" w:rsidRDefault="00851878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</w:p>
        </w:tc>
      </w:tr>
      <w:tr w:rsidR="00851878" w:rsidRPr="00F4769B" w14:paraId="41B00264" w14:textId="77777777" w:rsidTr="00851878">
        <w:trPr>
          <w:cantSplit/>
          <w:trHeight w:val="277"/>
        </w:trPr>
        <w:tc>
          <w:tcPr>
            <w:tcW w:w="6810" w:type="dxa"/>
            <w:shd w:val="clear" w:color="auto" w:fill="B8CCE4"/>
          </w:tcPr>
          <w:p w14:paraId="3D8C5781" w14:textId="77777777" w:rsidR="00851878" w:rsidRPr="00F4769B" w:rsidRDefault="00851878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F4769B">
              <w:rPr>
                <w:rFonts w:ascii="Calibri" w:hAnsi="Calibri"/>
                <w:sz w:val="20"/>
                <w:szCs w:val="20"/>
              </w:rPr>
              <w:t>.2</w:t>
            </w:r>
            <w:r w:rsidRPr="00F4769B">
              <w:rPr>
                <w:rFonts w:ascii="Calibri" w:hAnsi="Calibri"/>
                <w:sz w:val="20"/>
                <w:szCs w:val="20"/>
              </w:rPr>
              <w:tab/>
              <w:t xml:space="preserve">Does the </w:t>
            </w:r>
            <w:r>
              <w:rPr>
                <w:rFonts w:ascii="Calibri" w:hAnsi="Calibri"/>
                <w:sz w:val="20"/>
                <w:szCs w:val="20"/>
              </w:rPr>
              <w:t>ISOS</w:t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travel advisory identify hazards associated with LOCAL LAWS AND CUSTOMS? 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No</w:t>
            </w:r>
          </w:p>
          <w:p w14:paraId="4C05CD00" w14:textId="77777777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>If yes, summarise when and where the hazard is present</w:t>
            </w:r>
          </w:p>
        </w:tc>
        <w:tc>
          <w:tcPr>
            <w:tcW w:w="9640" w:type="dxa"/>
            <w:shd w:val="clear" w:color="auto" w:fill="B8CCE4"/>
          </w:tcPr>
          <w:p w14:paraId="15964A60" w14:textId="77777777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>Proposed risk mitigation plan</w:t>
            </w:r>
          </w:p>
        </w:tc>
      </w:tr>
      <w:tr w:rsidR="00851878" w:rsidRPr="00F4769B" w14:paraId="3CC36087" w14:textId="77777777" w:rsidTr="00851878">
        <w:trPr>
          <w:cantSplit/>
          <w:trHeight w:val="1117"/>
        </w:trPr>
        <w:tc>
          <w:tcPr>
            <w:tcW w:w="6810" w:type="dxa"/>
          </w:tcPr>
          <w:p w14:paraId="1858950A" w14:textId="77777777" w:rsidR="00851878" w:rsidRPr="00F4769B" w:rsidRDefault="00851878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640" w:type="dxa"/>
          </w:tcPr>
          <w:p w14:paraId="195A6AE4" w14:textId="77777777" w:rsidR="00851878" w:rsidRPr="00F4769B" w:rsidRDefault="00851878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851878" w:rsidRPr="00F4769B" w14:paraId="6C37D68F" w14:textId="77777777" w:rsidTr="00851878">
        <w:trPr>
          <w:cantSplit/>
          <w:trHeight w:val="277"/>
        </w:trPr>
        <w:tc>
          <w:tcPr>
            <w:tcW w:w="6810" w:type="dxa"/>
            <w:shd w:val="clear" w:color="auto" w:fill="B8CCE4"/>
          </w:tcPr>
          <w:p w14:paraId="2E5B019F" w14:textId="77777777" w:rsidR="00851878" w:rsidRPr="00F4769B" w:rsidRDefault="00851878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F4769B">
              <w:rPr>
                <w:rFonts w:ascii="Calibri" w:hAnsi="Calibri"/>
                <w:sz w:val="20"/>
                <w:szCs w:val="20"/>
              </w:rPr>
              <w:t>.3</w:t>
            </w:r>
            <w:r w:rsidRPr="00F4769B">
              <w:rPr>
                <w:rFonts w:ascii="Calibri" w:hAnsi="Calibri"/>
                <w:sz w:val="20"/>
                <w:szCs w:val="20"/>
              </w:rPr>
              <w:tab/>
              <w:t xml:space="preserve">Does the </w:t>
            </w:r>
            <w:r>
              <w:rPr>
                <w:rFonts w:ascii="Calibri" w:hAnsi="Calibri"/>
                <w:sz w:val="20"/>
                <w:szCs w:val="20"/>
              </w:rPr>
              <w:t>ISOS</w:t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travel advisory identify hazards associated with ENTRY AND EXIT REQUIREMENTS? 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No</w:t>
            </w:r>
          </w:p>
          <w:p w14:paraId="7459FDC9" w14:textId="77777777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>If yes, summarise when and where the hazard is present</w:t>
            </w:r>
          </w:p>
        </w:tc>
        <w:tc>
          <w:tcPr>
            <w:tcW w:w="9640" w:type="dxa"/>
            <w:shd w:val="clear" w:color="auto" w:fill="B8CCE4"/>
          </w:tcPr>
          <w:p w14:paraId="3B69FDBC" w14:textId="77777777" w:rsidR="00851878" w:rsidRPr="00F4769B" w:rsidRDefault="00851878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>Proposed risk mitigation plan</w:t>
            </w:r>
          </w:p>
        </w:tc>
      </w:tr>
      <w:tr w:rsidR="00851878" w:rsidRPr="00F4769B" w14:paraId="2A303C85" w14:textId="77777777" w:rsidTr="00851878">
        <w:trPr>
          <w:cantSplit/>
          <w:trHeight w:val="1483"/>
        </w:trPr>
        <w:tc>
          <w:tcPr>
            <w:tcW w:w="6810" w:type="dxa"/>
          </w:tcPr>
          <w:p w14:paraId="352F0DCE" w14:textId="77777777" w:rsidR="00851878" w:rsidRPr="00F4769B" w:rsidRDefault="00851878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640" w:type="dxa"/>
          </w:tcPr>
          <w:p w14:paraId="69317A5D" w14:textId="77777777" w:rsidR="00851878" w:rsidRPr="00F4769B" w:rsidRDefault="00851878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7EB92AF2" w14:textId="77777777" w:rsidR="00232971" w:rsidRPr="00232971" w:rsidRDefault="00232971" w:rsidP="00232971"/>
    <w:p w14:paraId="20B17808" w14:textId="77777777" w:rsidR="00232971" w:rsidRPr="00232971" w:rsidRDefault="00232971" w:rsidP="00232971"/>
    <w:tbl>
      <w:tblPr>
        <w:tblpPr w:leftFromText="180" w:rightFromText="180" w:vertAnchor="page" w:horzAnchor="margin" w:tblpXSpec="center" w:tblpY="781"/>
        <w:tblW w:w="58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7374"/>
      </w:tblGrid>
      <w:tr w:rsidR="00082969" w:rsidRPr="00F4769B" w14:paraId="1DB5A61C" w14:textId="77777777" w:rsidTr="00851878">
        <w:trPr>
          <w:cantSplit/>
          <w:trHeight w:val="277"/>
        </w:trPr>
        <w:tc>
          <w:tcPr>
            <w:tcW w:w="8926" w:type="dxa"/>
            <w:shd w:val="clear" w:color="auto" w:fill="B8CCE4"/>
          </w:tcPr>
          <w:p w14:paraId="54B58876" w14:textId="3FD728C2" w:rsidR="00082969" w:rsidRPr="00F4769B" w:rsidRDefault="00082969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3</w:t>
            </w:r>
            <w:r w:rsidRPr="00F4769B">
              <w:rPr>
                <w:rFonts w:ascii="Calibri" w:hAnsi="Calibri"/>
                <w:sz w:val="20"/>
                <w:szCs w:val="20"/>
              </w:rPr>
              <w:t>.4</w:t>
            </w:r>
            <w:r w:rsidRPr="00F4769B">
              <w:rPr>
                <w:rFonts w:ascii="Calibri" w:hAnsi="Calibri"/>
                <w:sz w:val="20"/>
                <w:szCs w:val="20"/>
              </w:rPr>
              <w:tab/>
              <w:t xml:space="preserve">Does the </w:t>
            </w:r>
            <w:r w:rsidR="00C306DE">
              <w:rPr>
                <w:rFonts w:ascii="Calibri" w:hAnsi="Calibri"/>
                <w:sz w:val="20"/>
                <w:szCs w:val="20"/>
              </w:rPr>
              <w:t>ISOS</w:t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travel advisory identify hazards associated with HEALTH ISSUES? 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F4769B">
              <w:rPr>
                <w:rFonts w:ascii="Calibri" w:hAnsi="Calibri"/>
                <w:sz w:val="20"/>
                <w:szCs w:val="20"/>
              </w:rPr>
              <w:t xml:space="preserve"> No</w:t>
            </w:r>
          </w:p>
          <w:p w14:paraId="534103D0" w14:textId="77777777" w:rsidR="00082969" w:rsidRPr="00F4769B" w:rsidRDefault="00082969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>If yes, summarise when and where the hazard is present</w:t>
            </w:r>
          </w:p>
        </w:tc>
        <w:tc>
          <w:tcPr>
            <w:tcW w:w="7374" w:type="dxa"/>
            <w:shd w:val="clear" w:color="auto" w:fill="B8CCE4"/>
          </w:tcPr>
          <w:p w14:paraId="003C2074" w14:textId="77777777" w:rsidR="00082969" w:rsidRPr="00F4769B" w:rsidRDefault="00082969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>Proposed risk mitigation plan</w:t>
            </w:r>
          </w:p>
        </w:tc>
      </w:tr>
      <w:tr w:rsidR="00082969" w:rsidRPr="00F4769B" w14:paraId="514A44E2" w14:textId="77777777" w:rsidTr="00851878">
        <w:trPr>
          <w:cantSplit/>
          <w:trHeight w:val="1061"/>
        </w:trPr>
        <w:tc>
          <w:tcPr>
            <w:tcW w:w="8926" w:type="dxa"/>
          </w:tcPr>
          <w:p w14:paraId="5CB23AD7" w14:textId="77777777" w:rsidR="00082969" w:rsidRPr="00F4769B" w:rsidRDefault="00082969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74" w:type="dxa"/>
          </w:tcPr>
          <w:p w14:paraId="3C883AF3" w14:textId="77777777" w:rsidR="00082969" w:rsidRPr="00F4769B" w:rsidRDefault="00082969" w:rsidP="00851878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082969" w:rsidRPr="00F4769B" w14:paraId="7F1EB0BD" w14:textId="77777777" w:rsidTr="00851878">
        <w:trPr>
          <w:cantSplit/>
          <w:trHeight w:val="277"/>
        </w:trPr>
        <w:tc>
          <w:tcPr>
            <w:tcW w:w="8926" w:type="dxa"/>
            <w:shd w:val="clear" w:color="auto" w:fill="B8CCE4"/>
          </w:tcPr>
          <w:p w14:paraId="29416C51" w14:textId="77777777" w:rsidR="00082969" w:rsidRPr="00675D88" w:rsidRDefault="00082969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675D88">
              <w:rPr>
                <w:rFonts w:ascii="Calibri" w:hAnsi="Calibri"/>
                <w:sz w:val="20"/>
                <w:szCs w:val="20"/>
              </w:rPr>
              <w:t>.5</w:t>
            </w:r>
            <w:r w:rsidRPr="00675D88">
              <w:rPr>
                <w:rFonts w:ascii="Calibri" w:hAnsi="Calibri"/>
                <w:sz w:val="20"/>
                <w:szCs w:val="20"/>
              </w:rPr>
              <w:tab/>
              <w:t>Are there local COVID-19 requirements at any:</w:t>
            </w:r>
          </w:p>
          <w:p w14:paraId="4DE52D93" w14:textId="77777777" w:rsidR="00082969" w:rsidRPr="00675D88" w:rsidRDefault="00082969" w:rsidP="00851878">
            <w:pPr>
              <w:pStyle w:val="tableheadinglevel2"/>
              <w:numPr>
                <w:ilvl w:val="0"/>
                <w:numId w:val="2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</w:rPr>
            </w:pPr>
            <w:r w:rsidRPr="00675D88">
              <w:rPr>
                <w:rFonts w:ascii="Calibri" w:hAnsi="Calibri"/>
                <w:sz w:val="20"/>
                <w:szCs w:val="20"/>
              </w:rPr>
              <w:t xml:space="preserve">transit or destination country </w:t>
            </w:r>
          </w:p>
          <w:p w14:paraId="6C124B8C" w14:textId="77777777" w:rsidR="00082969" w:rsidRPr="00675D88" w:rsidRDefault="00082969" w:rsidP="00851878">
            <w:pPr>
              <w:pStyle w:val="tableheadinglevel2"/>
              <w:numPr>
                <w:ilvl w:val="0"/>
                <w:numId w:val="2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</w:rPr>
            </w:pPr>
            <w:r w:rsidRPr="00675D88">
              <w:rPr>
                <w:rFonts w:ascii="Calibri" w:hAnsi="Calibri"/>
                <w:sz w:val="20"/>
                <w:szCs w:val="20"/>
              </w:rPr>
              <w:t xml:space="preserve">accommodation </w:t>
            </w:r>
          </w:p>
          <w:p w14:paraId="14E93053" w14:textId="77777777" w:rsidR="00082969" w:rsidRPr="00675D88" w:rsidRDefault="00082969" w:rsidP="00851878">
            <w:pPr>
              <w:pStyle w:val="tableheadinglevel2"/>
              <w:numPr>
                <w:ilvl w:val="0"/>
                <w:numId w:val="2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</w:rPr>
            </w:pPr>
            <w:r w:rsidRPr="00675D88">
              <w:rPr>
                <w:rFonts w:ascii="Calibri" w:hAnsi="Calibri"/>
                <w:sz w:val="20"/>
                <w:szCs w:val="20"/>
              </w:rPr>
              <w:t xml:space="preserve">host </w:t>
            </w:r>
            <w:proofErr w:type="spellStart"/>
            <w:r w:rsidRPr="00675D88">
              <w:rPr>
                <w:rFonts w:ascii="Calibri" w:hAnsi="Calibri"/>
                <w:sz w:val="20"/>
                <w:szCs w:val="20"/>
              </w:rPr>
              <w:t>org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Pr="00675D88">
              <w:rPr>
                <w:rFonts w:ascii="Calibri" w:hAnsi="Calibri"/>
                <w:sz w:val="20"/>
                <w:szCs w:val="20"/>
              </w:rPr>
              <w:t>nis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Pr="00675D88">
              <w:rPr>
                <w:rFonts w:ascii="Calibri" w:hAnsi="Calibri"/>
                <w:sz w:val="20"/>
                <w:szCs w:val="20"/>
              </w:rPr>
              <w:t>tion</w:t>
            </w:r>
            <w:proofErr w:type="spellEnd"/>
            <w:r w:rsidRPr="00675D88">
              <w:rPr>
                <w:rFonts w:ascii="Calibri" w:hAnsi="Calibri"/>
                <w:sz w:val="20"/>
                <w:szCs w:val="20"/>
              </w:rPr>
              <w:t xml:space="preserve"> or </w:t>
            </w:r>
            <w:r>
              <w:rPr>
                <w:rFonts w:ascii="Calibri" w:hAnsi="Calibri"/>
                <w:sz w:val="20"/>
                <w:szCs w:val="20"/>
              </w:rPr>
              <w:t>c</w:t>
            </w:r>
            <w:r w:rsidRPr="00675D88">
              <w:rPr>
                <w:rFonts w:ascii="Calibri" w:hAnsi="Calibri"/>
                <w:sz w:val="20"/>
                <w:szCs w:val="20"/>
              </w:rPr>
              <w:t>onference facility; or</w:t>
            </w:r>
          </w:p>
          <w:p w14:paraId="50EF9A5F" w14:textId="77777777" w:rsidR="00082969" w:rsidRPr="00675D88" w:rsidRDefault="00082969" w:rsidP="00851878">
            <w:pPr>
              <w:pStyle w:val="tableheadinglevel2"/>
              <w:numPr>
                <w:ilvl w:val="0"/>
                <w:numId w:val="2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</w:rPr>
            </w:pPr>
            <w:proofErr w:type="gramStart"/>
            <w:r w:rsidRPr="00675D88">
              <w:rPr>
                <w:rFonts w:ascii="Calibri" w:hAnsi="Calibri"/>
                <w:sz w:val="20"/>
                <w:szCs w:val="20"/>
              </w:rPr>
              <w:t>other</w:t>
            </w:r>
            <w:proofErr w:type="gramEnd"/>
            <w:r w:rsidRPr="00675D88">
              <w:rPr>
                <w:rFonts w:ascii="Calibri" w:hAnsi="Calibri"/>
                <w:sz w:val="20"/>
                <w:szCs w:val="20"/>
              </w:rPr>
              <w:t xml:space="preserve"> place the </w:t>
            </w:r>
            <w:proofErr w:type="spellStart"/>
            <w:r w:rsidRPr="00675D88">
              <w:rPr>
                <w:rFonts w:ascii="Calibri" w:hAnsi="Calibri"/>
                <w:sz w:val="20"/>
                <w:szCs w:val="20"/>
              </w:rPr>
              <w:t>traveller</w:t>
            </w:r>
            <w:proofErr w:type="spellEnd"/>
            <w:r w:rsidRPr="00675D88">
              <w:rPr>
                <w:rFonts w:ascii="Calibri" w:hAnsi="Calibri"/>
                <w:sz w:val="20"/>
                <w:szCs w:val="20"/>
              </w:rPr>
              <w:t xml:space="preserve"> will be attending </w:t>
            </w:r>
          </w:p>
          <w:p w14:paraId="13020D86" w14:textId="77777777" w:rsidR="00082969" w:rsidRPr="00675D88" w:rsidRDefault="00082969" w:rsidP="00851878">
            <w:pPr>
              <w:pStyle w:val="tableheadinglevel2"/>
              <w:tabs>
                <w:tab w:val="left" w:pos="42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75D8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8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75D88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675D88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675D8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8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75D88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675D88">
              <w:rPr>
                <w:rFonts w:ascii="Calibri" w:hAnsi="Calibri"/>
                <w:sz w:val="20"/>
                <w:szCs w:val="20"/>
              </w:rPr>
              <w:t xml:space="preserve"> No</w:t>
            </w:r>
          </w:p>
          <w:p w14:paraId="50CD8D71" w14:textId="77777777" w:rsidR="00082969" w:rsidRPr="0028224B" w:rsidRDefault="00082969" w:rsidP="00851878">
            <w:pPr>
              <w:pStyle w:val="tableheadinglevel2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675D88">
              <w:rPr>
                <w:rFonts w:ascii="Calibri" w:hAnsi="Calibri"/>
                <w:sz w:val="20"/>
                <w:szCs w:val="20"/>
              </w:rPr>
              <w:t>If yes, summarise how the requirement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675D88">
              <w:rPr>
                <w:rFonts w:ascii="Calibri" w:hAnsi="Calibri"/>
                <w:sz w:val="20"/>
                <w:szCs w:val="20"/>
              </w:rPr>
              <w:t xml:space="preserve"> have been identified and how they will be met by the </w:t>
            </w:r>
            <w:proofErr w:type="spellStart"/>
            <w:r w:rsidRPr="00675D88">
              <w:rPr>
                <w:rFonts w:ascii="Calibri" w:hAnsi="Calibri"/>
                <w:sz w:val="20"/>
                <w:szCs w:val="20"/>
              </w:rPr>
              <w:t>traveller</w:t>
            </w:r>
            <w:proofErr w:type="spellEnd"/>
            <w:r w:rsidRPr="00675D8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7374" w:type="dxa"/>
            <w:shd w:val="clear" w:color="auto" w:fill="B8CCE4"/>
          </w:tcPr>
          <w:p w14:paraId="78B817FE" w14:textId="77777777" w:rsidR="00082969" w:rsidRPr="009A641E" w:rsidRDefault="00082969" w:rsidP="00851878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9A641E">
              <w:rPr>
                <w:rFonts w:ascii="Calibri" w:hAnsi="Calibri"/>
                <w:sz w:val="20"/>
                <w:szCs w:val="20"/>
              </w:rPr>
              <w:t>COVIDSafe travel plan</w:t>
            </w:r>
          </w:p>
          <w:p w14:paraId="497D5359" w14:textId="77777777" w:rsidR="00082969" w:rsidRDefault="00082969" w:rsidP="00851878">
            <w:pPr>
              <w:pStyle w:val="tableheadinglevel2"/>
              <w:rPr>
                <w:rFonts w:ascii="Calibri" w:hAnsi="Calibri"/>
                <w:sz w:val="20"/>
                <w:szCs w:val="20"/>
                <w:highlight w:val="yellow"/>
              </w:rPr>
            </w:pPr>
          </w:p>
          <w:p w14:paraId="67F362B5" w14:textId="77777777" w:rsidR="00082969" w:rsidRPr="0028224B" w:rsidRDefault="00082969" w:rsidP="00851878">
            <w:pPr>
              <w:pStyle w:val="tableheadinglevel2"/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2969" w:rsidRPr="00F4769B" w14:paraId="48DEA56A" w14:textId="77777777" w:rsidTr="00851878">
        <w:trPr>
          <w:cantSplit/>
          <w:trHeight w:val="1045"/>
        </w:trPr>
        <w:tc>
          <w:tcPr>
            <w:tcW w:w="8926" w:type="dxa"/>
            <w:shd w:val="clear" w:color="auto" w:fill="auto"/>
          </w:tcPr>
          <w:p w14:paraId="5F348EC2" w14:textId="19993959" w:rsidR="00082969" w:rsidRDefault="00B1516A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7E559C50" w14:textId="77777777" w:rsidR="00082969" w:rsidRDefault="00082969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</w:p>
          <w:p w14:paraId="355AA239" w14:textId="77777777" w:rsidR="00082969" w:rsidRPr="00675D88" w:rsidRDefault="00082969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4" w:type="dxa"/>
            <w:shd w:val="clear" w:color="auto" w:fill="auto"/>
          </w:tcPr>
          <w:p w14:paraId="710E339B" w14:textId="2639CA6C" w:rsidR="00082969" w:rsidRDefault="00B1516A" w:rsidP="00851878">
            <w:pPr>
              <w:pStyle w:val="tableheadinglevel2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082969" w:rsidRPr="00F4769B" w14:paraId="1CB1135D" w14:textId="77777777" w:rsidTr="00851878">
        <w:trPr>
          <w:cantSplit/>
          <w:trHeight w:val="277"/>
        </w:trPr>
        <w:tc>
          <w:tcPr>
            <w:tcW w:w="8926" w:type="dxa"/>
            <w:shd w:val="clear" w:color="auto" w:fill="B4C6E7" w:themeFill="accent1" w:themeFillTint="66"/>
          </w:tcPr>
          <w:p w14:paraId="207CA0C3" w14:textId="77777777" w:rsidR="00082969" w:rsidRDefault="00082969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675D88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675D88">
              <w:rPr>
                <w:rFonts w:ascii="Calibri" w:hAnsi="Calibri"/>
                <w:sz w:val="20"/>
                <w:szCs w:val="20"/>
              </w:rPr>
              <w:tab/>
              <w:t xml:space="preserve">Are there </w:t>
            </w:r>
            <w:r>
              <w:rPr>
                <w:rFonts w:ascii="Calibri" w:hAnsi="Calibri"/>
                <w:sz w:val="20"/>
                <w:szCs w:val="20"/>
              </w:rPr>
              <w:t>current or potential border restrictions that may impact travel plans, including:</w:t>
            </w:r>
          </w:p>
          <w:p w14:paraId="683016BA" w14:textId="77777777" w:rsidR="00082969" w:rsidRDefault="00082969" w:rsidP="00851878">
            <w:pPr>
              <w:pStyle w:val="tableheadinglevel2"/>
              <w:numPr>
                <w:ilvl w:val="0"/>
                <w:numId w:val="2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restrictions on re-entry to Australia; </w:t>
            </w:r>
          </w:p>
          <w:p w14:paraId="17E4DF20" w14:textId="77777777" w:rsidR="00082969" w:rsidRDefault="00082969" w:rsidP="00851878">
            <w:pPr>
              <w:pStyle w:val="tableheadinglevel2"/>
              <w:numPr>
                <w:ilvl w:val="0"/>
                <w:numId w:val="2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potential for compulsory quarantine;</w:t>
            </w:r>
          </w:p>
          <w:p w14:paraId="42508446" w14:textId="77777777" w:rsidR="00082969" w:rsidRDefault="00082969" w:rsidP="00851878">
            <w:pPr>
              <w:pStyle w:val="tableheadinglevel2"/>
              <w:numPr>
                <w:ilvl w:val="0"/>
                <w:numId w:val="2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impacts on work or personal commitments</w:t>
            </w:r>
          </w:p>
          <w:p w14:paraId="25EF4D5E" w14:textId="77777777" w:rsidR="00082969" w:rsidRPr="009A641E" w:rsidRDefault="00082969" w:rsidP="00851878">
            <w:pPr>
              <w:pStyle w:val="tableheadinglevel2"/>
              <w:numPr>
                <w:ilvl w:val="0"/>
                <w:numId w:val="2"/>
              </w:numPr>
              <w:tabs>
                <w:tab w:val="left" w:pos="425"/>
              </w:tabs>
              <w:rPr>
                <w:rFonts w:ascii="Calibri" w:hAnsi="Calibri"/>
                <w:sz w:val="20"/>
                <w:szCs w:val="20"/>
              </w:rPr>
            </w:pPr>
            <w:r w:rsidRPr="009A641E">
              <w:rPr>
                <w:rFonts w:ascii="Calibri" w:hAnsi="Calibri"/>
                <w:sz w:val="20"/>
                <w:szCs w:val="20"/>
              </w:rPr>
              <w:t xml:space="preserve">impact or </w:t>
            </w:r>
            <w:proofErr w:type="spellStart"/>
            <w:r w:rsidRPr="009A641E">
              <w:rPr>
                <w:rFonts w:ascii="Calibri" w:hAnsi="Calibri"/>
                <w:sz w:val="20"/>
                <w:szCs w:val="20"/>
              </w:rPr>
              <w:t>traveller</w:t>
            </w:r>
            <w:proofErr w:type="spellEnd"/>
            <w:r w:rsidRPr="009A641E">
              <w:rPr>
                <w:rFonts w:ascii="Calibri" w:hAnsi="Calibri"/>
                <w:sz w:val="20"/>
                <w:szCs w:val="20"/>
              </w:rPr>
              <w:t xml:space="preserve"> health </w:t>
            </w:r>
          </w:p>
          <w:p w14:paraId="6877E41D" w14:textId="77777777" w:rsidR="00082969" w:rsidRPr="00675D88" w:rsidRDefault="00082969" w:rsidP="00851878">
            <w:pPr>
              <w:pStyle w:val="tableheadinglevel2"/>
              <w:tabs>
                <w:tab w:val="left" w:pos="42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75D8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8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75D88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675D88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675D8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88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793245">
              <w:rPr>
                <w:rFonts w:ascii="Calibri" w:hAnsi="Calibri"/>
                <w:sz w:val="20"/>
                <w:szCs w:val="20"/>
              </w:rPr>
            </w:r>
            <w:r w:rsidR="0079324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675D88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675D88">
              <w:rPr>
                <w:rFonts w:ascii="Calibri" w:hAnsi="Calibri"/>
                <w:sz w:val="20"/>
                <w:szCs w:val="20"/>
              </w:rPr>
              <w:t xml:space="preserve"> No</w:t>
            </w:r>
          </w:p>
          <w:p w14:paraId="5A772BFD" w14:textId="77777777" w:rsidR="00082969" w:rsidRPr="009A641E" w:rsidRDefault="00082969" w:rsidP="00851878">
            <w:pPr>
              <w:pStyle w:val="tableheadinglevel2"/>
              <w:rPr>
                <w:rFonts w:ascii="Calibri" w:hAnsi="Calibri"/>
                <w:b w:val="0"/>
                <w:sz w:val="20"/>
                <w:szCs w:val="20"/>
              </w:rPr>
            </w:pPr>
            <w:r w:rsidRPr="00675D88">
              <w:rPr>
                <w:rFonts w:ascii="Calibri" w:hAnsi="Calibri"/>
                <w:sz w:val="20"/>
                <w:szCs w:val="20"/>
              </w:rPr>
              <w:t>If yes, summarise how the requirement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675D88">
              <w:rPr>
                <w:rFonts w:ascii="Calibri" w:hAnsi="Calibri"/>
                <w:sz w:val="20"/>
                <w:szCs w:val="20"/>
              </w:rPr>
              <w:t xml:space="preserve"> have been identified and how they will be met by the </w:t>
            </w:r>
            <w:proofErr w:type="spellStart"/>
            <w:r w:rsidRPr="00675D88">
              <w:rPr>
                <w:rFonts w:ascii="Calibri" w:hAnsi="Calibri"/>
                <w:sz w:val="20"/>
                <w:szCs w:val="20"/>
              </w:rPr>
              <w:t>traveller</w:t>
            </w:r>
            <w:proofErr w:type="spellEnd"/>
            <w:r w:rsidRPr="00675D8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7374" w:type="dxa"/>
            <w:shd w:val="clear" w:color="auto" w:fill="B4C6E7" w:themeFill="accent1" w:themeFillTint="66"/>
          </w:tcPr>
          <w:p w14:paraId="28DF61A1" w14:textId="77777777" w:rsidR="00082969" w:rsidRDefault="00082969" w:rsidP="00851878">
            <w:pPr>
              <w:pStyle w:val="tableheadinglevel2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9A641E">
              <w:rPr>
                <w:sz w:val="20"/>
                <w:szCs w:val="20"/>
              </w:rPr>
              <w:t xml:space="preserve">Contingency and emergency plan </w:t>
            </w:r>
          </w:p>
        </w:tc>
      </w:tr>
      <w:tr w:rsidR="00082969" w:rsidRPr="00F4769B" w14:paraId="5DD1654F" w14:textId="77777777" w:rsidTr="00851878">
        <w:trPr>
          <w:cantSplit/>
          <w:trHeight w:val="926"/>
        </w:trPr>
        <w:tc>
          <w:tcPr>
            <w:tcW w:w="8926" w:type="dxa"/>
            <w:shd w:val="clear" w:color="auto" w:fill="auto"/>
          </w:tcPr>
          <w:p w14:paraId="31F09FF6" w14:textId="77777777" w:rsidR="00B1516A" w:rsidRDefault="00B1516A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5040A143" w14:textId="77777777" w:rsidR="00082969" w:rsidRDefault="00082969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</w:p>
          <w:p w14:paraId="5A77764F" w14:textId="77777777" w:rsidR="00082969" w:rsidRDefault="00082969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</w:p>
          <w:p w14:paraId="34028EEA" w14:textId="77777777" w:rsidR="00082969" w:rsidRDefault="00082969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</w:p>
          <w:p w14:paraId="61317528" w14:textId="77777777" w:rsidR="00082969" w:rsidRPr="00675D88" w:rsidRDefault="00082969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74" w:type="dxa"/>
            <w:shd w:val="clear" w:color="auto" w:fill="auto"/>
          </w:tcPr>
          <w:p w14:paraId="77357EC6" w14:textId="77777777" w:rsidR="00B1516A" w:rsidRDefault="00B1516A" w:rsidP="00851878">
            <w:pPr>
              <w:pStyle w:val="tableheadinglevel2"/>
              <w:tabs>
                <w:tab w:val="left" w:pos="425"/>
              </w:tabs>
              <w:ind w:left="425" w:hanging="425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41686AAE" w14:textId="77777777" w:rsidR="00082969" w:rsidRPr="009A641E" w:rsidRDefault="00082969" w:rsidP="00851878">
            <w:pPr>
              <w:pStyle w:val="tableheadinglevel2"/>
              <w:rPr>
                <w:sz w:val="20"/>
                <w:szCs w:val="20"/>
              </w:rPr>
            </w:pPr>
          </w:p>
        </w:tc>
      </w:tr>
    </w:tbl>
    <w:p w14:paraId="3BEA1CDB" w14:textId="30D3C563" w:rsidR="00232971" w:rsidRPr="00232971" w:rsidRDefault="00232971" w:rsidP="00232971"/>
    <w:tbl>
      <w:tblPr>
        <w:tblpPr w:leftFromText="180" w:rightFromText="180" w:horzAnchor="margin" w:tblpXSpec="center" w:tblpY="-1020"/>
        <w:tblW w:w="5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7244"/>
        <w:gridCol w:w="934"/>
        <w:gridCol w:w="4463"/>
      </w:tblGrid>
      <w:tr w:rsidR="00082969" w:rsidRPr="00F4769B" w14:paraId="55F0D6D4" w14:textId="77777777" w:rsidTr="00D648B1">
        <w:trPr>
          <w:tblHeader/>
        </w:trPr>
        <w:tc>
          <w:tcPr>
            <w:tcW w:w="16302" w:type="dxa"/>
            <w:gridSpan w:val="4"/>
            <w:shd w:val="clear" w:color="auto" w:fill="094183"/>
            <w:vAlign w:val="center"/>
          </w:tcPr>
          <w:p w14:paraId="2EDC568B" w14:textId="77777777" w:rsidR="00082969" w:rsidRPr="00F4769B" w:rsidRDefault="00082969" w:rsidP="00D648B1">
            <w:pPr>
              <w:pStyle w:val="tableheadinglevel1"/>
              <w:rPr>
                <w:rFonts w:ascii="Calibri" w:hAnsi="Calibri"/>
                <w:szCs w:val="20"/>
              </w:rPr>
            </w:pPr>
            <w:r w:rsidRPr="00F4769B">
              <w:rPr>
                <w:rFonts w:ascii="Calibri" w:hAnsi="Calibri"/>
                <w:szCs w:val="20"/>
              </w:rPr>
              <w:lastRenderedPageBreak/>
              <w:t xml:space="preserve">STEP </w:t>
            </w:r>
            <w:r>
              <w:rPr>
                <w:rFonts w:ascii="Calibri" w:hAnsi="Calibri"/>
                <w:szCs w:val="20"/>
              </w:rPr>
              <w:t>4</w:t>
            </w:r>
            <w:r w:rsidRPr="00F4769B">
              <w:rPr>
                <w:rFonts w:ascii="Calibri" w:hAnsi="Calibri"/>
                <w:szCs w:val="20"/>
              </w:rPr>
              <w:t xml:space="preserve"> – </w:t>
            </w:r>
            <w:r>
              <w:rPr>
                <w:rFonts w:ascii="Calibri" w:hAnsi="Calibri"/>
                <w:szCs w:val="20"/>
              </w:rPr>
              <w:t xml:space="preserve">TRAVELLER </w:t>
            </w:r>
            <w:r w:rsidRPr="00F4769B">
              <w:rPr>
                <w:rFonts w:ascii="Calibri" w:hAnsi="Calibri"/>
                <w:szCs w:val="20"/>
              </w:rPr>
              <w:t xml:space="preserve">ACKNOWLEDGEMENT </w:t>
            </w:r>
          </w:p>
        </w:tc>
      </w:tr>
      <w:tr w:rsidR="00082969" w:rsidRPr="00F4769B" w14:paraId="0A0F3D89" w14:textId="77777777" w:rsidTr="00D648B1">
        <w:tc>
          <w:tcPr>
            <w:tcW w:w="16302" w:type="dxa"/>
            <w:gridSpan w:val="4"/>
          </w:tcPr>
          <w:p w14:paraId="136E7609" w14:textId="31AA3538" w:rsidR="00082969" w:rsidRPr="003D7452" w:rsidRDefault="00082969" w:rsidP="00D648B1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I understand that I am voluntarily travelling on University business to a destination identified as High Risk by </w:t>
            </w:r>
            <w:hyperlink r:id="rId20" w:history="1">
              <w:r w:rsidR="00FC3619" w:rsidRPr="00FC361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International SOS</w:t>
              </w:r>
            </w:hyperlink>
            <w:r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FB2E3C8" w14:textId="77777777" w:rsidR="00082969" w:rsidRPr="003D7452" w:rsidRDefault="00082969" w:rsidP="00D648B1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I acknowledge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that </w:t>
            </w:r>
            <w:r w:rsidRPr="003D7452">
              <w:rPr>
                <w:rFonts w:asciiTheme="minorHAnsi" w:hAnsiTheme="minorHAnsi" w:cstheme="minorHAnsi"/>
                <w:sz w:val="20"/>
                <w:szCs w:val="20"/>
              </w:rPr>
              <w:t>I:</w:t>
            </w:r>
          </w:p>
          <w:p w14:paraId="5CD91F16" w14:textId="77777777" w:rsidR="00082969" w:rsidRPr="003D7452" w:rsidRDefault="00082969" w:rsidP="00D648B1">
            <w:pPr>
              <w:pStyle w:val="tabletex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D7452">
              <w:rPr>
                <w:rFonts w:asciiTheme="minorHAnsi" w:hAnsiTheme="minorHAnsi" w:cstheme="minorHAnsi"/>
                <w:sz w:val="20"/>
                <w:szCs w:val="20"/>
              </w:rPr>
              <w:t>am not required to travel to this destination by the University;</w:t>
            </w:r>
          </w:p>
          <w:p w14:paraId="108A6803" w14:textId="77777777" w:rsidR="00082969" w:rsidRPr="003D7452" w:rsidRDefault="00082969" w:rsidP="00D648B1">
            <w:pPr>
              <w:pStyle w:val="tabletex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D7452">
              <w:rPr>
                <w:rFonts w:asciiTheme="minorHAnsi" w:hAnsiTheme="minorHAnsi" w:cstheme="minorHAnsi"/>
                <w:sz w:val="20"/>
                <w:szCs w:val="20"/>
              </w:rPr>
              <w:t xml:space="preserve">will </w:t>
            </w:r>
            <w:proofErr w:type="gramStart"/>
            <w:r w:rsidRPr="003D7452">
              <w:rPr>
                <w:rFonts w:asciiTheme="minorHAnsi" w:hAnsiTheme="minorHAnsi" w:cstheme="minorHAnsi"/>
                <w:sz w:val="20"/>
                <w:szCs w:val="20"/>
              </w:rPr>
              <w:t>comply with local legal requirements at all times</w:t>
            </w:r>
            <w:proofErr w:type="gramEnd"/>
            <w:r w:rsidRPr="003D7452">
              <w:rPr>
                <w:rFonts w:asciiTheme="minorHAnsi" w:hAnsiTheme="minorHAnsi" w:cstheme="minorHAnsi"/>
                <w:sz w:val="20"/>
                <w:szCs w:val="20"/>
              </w:rPr>
              <w:t>; and</w:t>
            </w:r>
          </w:p>
          <w:p w14:paraId="28C4E67A" w14:textId="005631BE" w:rsidR="00082969" w:rsidRDefault="00082969" w:rsidP="00D648B1">
            <w:pPr>
              <w:pStyle w:val="tabletex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D7452">
              <w:rPr>
                <w:rFonts w:asciiTheme="minorHAnsi" w:hAnsiTheme="minorHAnsi" w:cstheme="minorHAnsi"/>
                <w:sz w:val="20"/>
                <w:szCs w:val="20"/>
              </w:rPr>
              <w:t>will comply local safety requirements, including COVID Safe plans, at all transit and travel destinations so far as is reasonably practicable.</w:t>
            </w:r>
          </w:p>
          <w:p w14:paraId="05BEF528" w14:textId="4F1510D2" w:rsidR="00097168" w:rsidRPr="003D7452" w:rsidRDefault="006E2E29" w:rsidP="00097168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confirm that I am fully vaccinated for COVID-19</w:t>
            </w:r>
            <w:r w:rsidR="00FC005F">
              <w:rPr>
                <w:rFonts w:asciiTheme="minorHAnsi" w:hAnsiTheme="minorHAnsi" w:cstheme="minorHAnsi"/>
                <w:sz w:val="20"/>
                <w:szCs w:val="20"/>
              </w:rPr>
              <w:t xml:space="preserve"> – Attach evidence</w:t>
            </w:r>
          </w:p>
          <w:p w14:paraId="24CA9051" w14:textId="52392130" w:rsidR="00082969" w:rsidRPr="003D7452" w:rsidRDefault="00082969" w:rsidP="00D648B1">
            <w:pPr>
              <w:pStyle w:val="RAboxtex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D745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Please complete, print and sign this form, then scan and attach it to your booked/logged travel in the </w:t>
            </w:r>
            <w:hyperlink r:id="rId21" w:history="1">
              <w:r w:rsidR="00FC3619" w:rsidRPr="00FC3619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FCM Travel Portal</w:t>
              </w:r>
            </w:hyperlink>
            <w:r w:rsidRPr="003D745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 the student travel process.</w:t>
            </w:r>
          </w:p>
        </w:tc>
      </w:tr>
      <w:tr w:rsidR="00082969" w:rsidRPr="00F4769B" w14:paraId="4E998A9B" w14:textId="77777777" w:rsidTr="00D648B1">
        <w:tc>
          <w:tcPr>
            <w:tcW w:w="3661" w:type="dxa"/>
          </w:tcPr>
          <w:p w14:paraId="05B8568A" w14:textId="67A13E24" w:rsidR="00082969" w:rsidRPr="00F4769B" w:rsidRDefault="00082969" w:rsidP="00D648B1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 xml:space="preserve">Signature of </w:t>
            </w:r>
            <w:proofErr w:type="spellStart"/>
            <w:r w:rsidRPr="00F4769B">
              <w:rPr>
                <w:rFonts w:ascii="Calibri" w:hAnsi="Calibri"/>
                <w:sz w:val="20"/>
                <w:szCs w:val="20"/>
              </w:rPr>
              <w:t>traveller</w:t>
            </w:r>
            <w:proofErr w:type="spellEnd"/>
          </w:p>
        </w:tc>
        <w:tc>
          <w:tcPr>
            <w:tcW w:w="7244" w:type="dxa"/>
          </w:tcPr>
          <w:p w14:paraId="0BDC8E3B" w14:textId="77777777" w:rsidR="00082969" w:rsidRPr="00F4769B" w:rsidRDefault="00082969" w:rsidP="00D648B1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</w:tcPr>
          <w:p w14:paraId="27491359" w14:textId="77777777" w:rsidR="00082969" w:rsidRPr="00F4769B" w:rsidRDefault="00082969" w:rsidP="00D648B1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>Date</w:t>
            </w:r>
          </w:p>
        </w:tc>
        <w:tc>
          <w:tcPr>
            <w:tcW w:w="4463" w:type="dxa"/>
          </w:tcPr>
          <w:p w14:paraId="397813BA" w14:textId="77777777" w:rsidR="00082969" w:rsidRPr="00F4769B" w:rsidRDefault="00082969" w:rsidP="00D648B1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082969" w:rsidRPr="00F4769B" w14:paraId="474B3ACC" w14:textId="77777777" w:rsidTr="00D648B1">
        <w:tc>
          <w:tcPr>
            <w:tcW w:w="3661" w:type="dxa"/>
          </w:tcPr>
          <w:p w14:paraId="73673373" w14:textId="77777777" w:rsidR="00082969" w:rsidRPr="00F4769B" w:rsidRDefault="00082969" w:rsidP="00D648B1">
            <w:pPr>
              <w:pStyle w:val="tableheadinglevel2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t xml:space="preserve">Name of </w:t>
            </w:r>
            <w:proofErr w:type="spellStart"/>
            <w:r w:rsidRPr="00F4769B">
              <w:rPr>
                <w:rFonts w:ascii="Calibri" w:hAnsi="Calibri"/>
                <w:sz w:val="20"/>
                <w:szCs w:val="20"/>
              </w:rPr>
              <w:t>traveller</w:t>
            </w:r>
            <w:proofErr w:type="spellEnd"/>
          </w:p>
        </w:tc>
        <w:tc>
          <w:tcPr>
            <w:tcW w:w="12641" w:type="dxa"/>
            <w:gridSpan w:val="3"/>
          </w:tcPr>
          <w:p w14:paraId="592DA622" w14:textId="77777777" w:rsidR="00082969" w:rsidRPr="00F4769B" w:rsidRDefault="00082969" w:rsidP="00D648B1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F4769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769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F4769B">
              <w:rPr>
                <w:rFonts w:ascii="Calibri" w:hAnsi="Calibri"/>
                <w:sz w:val="20"/>
                <w:szCs w:val="20"/>
              </w:rPr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F4769B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3A3114E2" w14:textId="2BC1E4F7" w:rsidR="00446486" w:rsidRPr="00446486" w:rsidRDefault="00446486" w:rsidP="00F72880">
      <w:pPr>
        <w:pStyle w:val="EndnoteText"/>
      </w:pPr>
    </w:p>
    <w:sectPr w:rsidR="00446486" w:rsidRPr="00446486" w:rsidSect="004F75C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440" w:right="1440" w:bottom="1440" w:left="1440" w:header="2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55840" w14:textId="77777777" w:rsidR="00793245" w:rsidRDefault="00793245" w:rsidP="00232971">
      <w:r>
        <w:separator/>
      </w:r>
    </w:p>
  </w:endnote>
  <w:endnote w:type="continuationSeparator" w:id="0">
    <w:p w14:paraId="139B8E47" w14:textId="77777777" w:rsidR="00793245" w:rsidRDefault="00793245" w:rsidP="00232971">
      <w:r>
        <w:continuationSeparator/>
      </w:r>
    </w:p>
  </w:endnote>
  <w:endnote w:type="continuationNotice" w:id="1">
    <w:p w14:paraId="180706A8" w14:textId="77777777" w:rsidR="00793245" w:rsidRDefault="00793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CB4D8" w14:textId="77777777" w:rsidR="004555A2" w:rsidRDefault="00455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6A0F1" w14:textId="4CB9C58D" w:rsidR="004F75CB" w:rsidRPr="002D0955" w:rsidRDefault="00C306DE" w:rsidP="004F75CB">
    <w:pPr>
      <w:pStyle w:val="Footertoplineunderline"/>
      <w:tabs>
        <w:tab w:val="clear" w:pos="16046"/>
        <w:tab w:val="right" w:pos="15735"/>
      </w:tabs>
      <w:rPr>
        <w:rFonts w:ascii="Calibri" w:hAnsi="Calibri"/>
      </w:rPr>
    </w:pPr>
    <w:r w:rsidRPr="00C306DE">
      <w:t>https://www.rmit.edu.au/staff/service-connect/safety-wellbeing/workplace-safety/travel-safety</w:t>
    </w:r>
    <w:r w:rsidR="004F75CB" w:rsidRPr="002D0955">
      <w:rPr>
        <w:rFonts w:ascii="Calibri" w:hAnsi="Calibri"/>
      </w:rPr>
      <w:tab/>
      <w:t xml:space="preserve">HEALTH &amp; SAFETY:  </w:t>
    </w:r>
    <w:r w:rsidR="004F75CB">
      <w:rPr>
        <w:rStyle w:val="footerdocheaderChar1"/>
        <w:rFonts w:ascii="Calibri" w:hAnsi="Calibri"/>
      </w:rPr>
      <w:t>Travel to HiGH RISK DESTINATIONs</w:t>
    </w:r>
    <w:r w:rsidR="004F75CB" w:rsidRPr="002D0955">
      <w:rPr>
        <w:rStyle w:val="footerdocheaderChar1"/>
        <w:rFonts w:ascii="Calibri" w:hAnsi="Calibri"/>
      </w:rPr>
      <w:t xml:space="preserve"> Risk Assessment Form</w:t>
    </w:r>
    <w:r w:rsidR="004F75CB" w:rsidRPr="002D0955">
      <w:rPr>
        <w:rFonts w:ascii="Calibri" w:hAnsi="Calibri"/>
      </w:rPr>
      <w:t xml:space="preserve"> </w:t>
    </w:r>
    <w:r w:rsidR="004F75CB" w:rsidRPr="002D0955">
      <w:rPr>
        <w:rStyle w:val="footerfieldlabelChar"/>
        <w:rFonts w:ascii="Calibri" w:hAnsi="Calibri"/>
      </w:rPr>
      <w:fldChar w:fldCharType="begin"/>
    </w:r>
    <w:r w:rsidR="004F75CB" w:rsidRPr="002D0955">
      <w:rPr>
        <w:rStyle w:val="footerfieldlabelChar"/>
        <w:rFonts w:ascii="Calibri" w:hAnsi="Calibri"/>
      </w:rPr>
      <w:instrText xml:space="preserve"> PAGE </w:instrText>
    </w:r>
    <w:r w:rsidR="004F75CB" w:rsidRPr="002D0955">
      <w:rPr>
        <w:rStyle w:val="footerfieldlabelChar"/>
        <w:rFonts w:ascii="Calibri" w:hAnsi="Calibri"/>
      </w:rPr>
      <w:fldChar w:fldCharType="separate"/>
    </w:r>
    <w:r w:rsidR="004F75CB">
      <w:rPr>
        <w:rStyle w:val="footerfieldlabelChar"/>
        <w:rFonts w:ascii="Calibri" w:hAnsi="Calibri"/>
      </w:rPr>
      <w:t>1</w:t>
    </w:r>
    <w:r w:rsidR="004F75CB" w:rsidRPr="002D0955">
      <w:rPr>
        <w:rStyle w:val="footerfieldlabelChar"/>
        <w:rFonts w:ascii="Calibri" w:hAnsi="Calibri"/>
      </w:rPr>
      <w:fldChar w:fldCharType="end"/>
    </w:r>
    <w:r w:rsidR="004F75CB" w:rsidRPr="002D0955">
      <w:rPr>
        <w:rStyle w:val="footerfieldlabelChar"/>
        <w:rFonts w:ascii="Calibri" w:hAnsi="Calibri"/>
      </w:rPr>
      <w:t xml:space="preserve"> of </w:t>
    </w:r>
    <w:r w:rsidR="004F75CB" w:rsidRPr="002D0955">
      <w:rPr>
        <w:rStyle w:val="footerfieldlabelChar"/>
        <w:rFonts w:ascii="Calibri" w:hAnsi="Calibri"/>
      </w:rPr>
      <w:fldChar w:fldCharType="begin"/>
    </w:r>
    <w:r w:rsidR="004F75CB" w:rsidRPr="002D0955">
      <w:rPr>
        <w:rStyle w:val="footerfieldlabelChar"/>
        <w:rFonts w:ascii="Calibri" w:hAnsi="Calibri"/>
      </w:rPr>
      <w:instrText xml:space="preserve"> NUMPAGES </w:instrText>
    </w:r>
    <w:r w:rsidR="004F75CB" w:rsidRPr="002D0955">
      <w:rPr>
        <w:rStyle w:val="footerfieldlabelChar"/>
        <w:rFonts w:ascii="Calibri" w:hAnsi="Calibri"/>
      </w:rPr>
      <w:fldChar w:fldCharType="separate"/>
    </w:r>
    <w:r w:rsidR="004F75CB">
      <w:rPr>
        <w:rStyle w:val="footerfieldlabelChar"/>
        <w:rFonts w:ascii="Calibri" w:hAnsi="Calibri"/>
      </w:rPr>
      <w:t>4</w:t>
    </w:r>
    <w:r w:rsidR="004F75CB" w:rsidRPr="002D0955">
      <w:rPr>
        <w:rStyle w:val="footerfieldlabelChar"/>
        <w:rFonts w:ascii="Calibri" w:hAnsi="Calibri"/>
      </w:rPr>
      <w:fldChar w:fldCharType="end"/>
    </w:r>
  </w:p>
  <w:p w14:paraId="57F8EBB5" w14:textId="7F254524" w:rsidR="004F75CB" w:rsidRPr="002D0955" w:rsidRDefault="004F75CB" w:rsidP="004F75CB">
    <w:pPr>
      <w:pStyle w:val="footertext"/>
      <w:rPr>
        <w:rFonts w:ascii="Calibri" w:hAnsi="Calibri"/>
      </w:rPr>
    </w:pPr>
    <w:r w:rsidRPr="002D0955">
      <w:rPr>
        <w:rStyle w:val="footerfieldlabelChar"/>
        <w:rFonts w:ascii="Calibri" w:hAnsi="Calibri"/>
      </w:rPr>
      <w:tab/>
      <w:t>Date</w:t>
    </w:r>
    <w:r w:rsidRPr="002D0955">
      <w:rPr>
        <w:rFonts w:ascii="Calibri" w:hAnsi="Calibri"/>
      </w:rPr>
      <w:t xml:space="preserve">: </w:t>
    </w:r>
    <w:proofErr w:type="gramStart"/>
    <w:r w:rsidR="00572992">
      <w:rPr>
        <w:rFonts w:ascii="Calibri" w:hAnsi="Calibri"/>
      </w:rPr>
      <w:t xml:space="preserve">March </w:t>
    </w:r>
    <w:r>
      <w:rPr>
        <w:rFonts w:ascii="Calibri" w:hAnsi="Calibri"/>
      </w:rPr>
      <w:t xml:space="preserve"> 202</w:t>
    </w:r>
    <w:r w:rsidR="00572992">
      <w:rPr>
        <w:rFonts w:ascii="Calibri" w:hAnsi="Calibri"/>
      </w:rPr>
      <w:t>2</w:t>
    </w:r>
    <w:proofErr w:type="gramEnd"/>
    <w:r>
      <w:rPr>
        <w:rFonts w:ascii="Calibri" w:hAnsi="Calibri"/>
      </w:rPr>
      <w:t xml:space="preserve"> </w:t>
    </w:r>
    <w:r w:rsidRPr="002D0955">
      <w:rPr>
        <w:rFonts w:ascii="Calibri" w:hAnsi="Calibri"/>
      </w:rPr>
      <w:t xml:space="preserve">Version: 1 </w:t>
    </w:r>
    <w:proofErr w:type="spellStart"/>
    <w:r w:rsidRPr="002D0955">
      <w:rPr>
        <w:rStyle w:val="footerfieldlabelChar"/>
        <w:rFonts w:ascii="Calibri" w:hAnsi="Calibri"/>
      </w:rPr>
      <w:t>Authorised</w:t>
    </w:r>
    <w:proofErr w:type="spellEnd"/>
    <w:r w:rsidRPr="002D0955">
      <w:rPr>
        <w:rStyle w:val="footerfieldlabelChar"/>
        <w:rFonts w:ascii="Calibri" w:hAnsi="Calibri"/>
      </w:rPr>
      <w:t xml:space="preserve"> by</w:t>
    </w:r>
    <w:r w:rsidRPr="002D0955">
      <w:rPr>
        <w:rFonts w:ascii="Calibri" w:hAnsi="Calibri"/>
      </w:rPr>
      <w:t xml:space="preserve">: </w:t>
    </w:r>
    <w:r>
      <w:rPr>
        <w:rFonts w:ascii="Calibri" w:hAnsi="Calibri"/>
      </w:rPr>
      <w:t>Director</w:t>
    </w:r>
    <w:r w:rsidRPr="002D0955">
      <w:rPr>
        <w:rFonts w:ascii="Calibri" w:hAnsi="Calibri"/>
      </w:rPr>
      <w:t xml:space="preserve"> Health</w:t>
    </w:r>
    <w:r w:rsidR="00A83AAB">
      <w:rPr>
        <w:rFonts w:ascii="Calibri" w:hAnsi="Calibri"/>
      </w:rPr>
      <w:t xml:space="preserve">, </w:t>
    </w:r>
    <w:r w:rsidRPr="002D0955">
      <w:rPr>
        <w:rFonts w:ascii="Calibri" w:hAnsi="Calibri"/>
      </w:rPr>
      <w:t>Safety</w:t>
    </w:r>
    <w:r w:rsidR="00A83AAB">
      <w:rPr>
        <w:rFonts w:ascii="Calibri" w:hAnsi="Calibri"/>
      </w:rPr>
      <w:t xml:space="preserve"> &amp; Wellbeing</w:t>
    </w:r>
    <w:r w:rsidRPr="002D0955">
      <w:rPr>
        <w:rFonts w:ascii="Calibri" w:hAnsi="Calibri"/>
      </w:rPr>
      <w:t xml:space="preserve"> </w:t>
    </w:r>
    <w:r w:rsidRPr="002D0955">
      <w:rPr>
        <w:rStyle w:val="footerfieldlabelChar"/>
        <w:rFonts w:ascii="Calibri" w:hAnsi="Calibri"/>
      </w:rPr>
      <w:t>Next Review</w:t>
    </w:r>
    <w:r w:rsidRPr="002D0955">
      <w:rPr>
        <w:rFonts w:ascii="Calibri" w:hAnsi="Calibri"/>
      </w:rPr>
      <w:t xml:space="preserve">: </w:t>
    </w:r>
    <w:r w:rsidR="00B441B2">
      <w:rPr>
        <w:rFonts w:ascii="Calibri" w:hAnsi="Calibri"/>
      </w:rPr>
      <w:t>June 30, 2022</w:t>
    </w:r>
  </w:p>
  <w:p w14:paraId="03775467" w14:textId="10961D20" w:rsidR="004F75CB" w:rsidRPr="002D0955" w:rsidRDefault="004F75CB" w:rsidP="004F75CB">
    <w:pPr>
      <w:pStyle w:val="footertext"/>
      <w:rPr>
        <w:rFonts w:ascii="Calibri" w:hAnsi="Calibri"/>
      </w:rPr>
    </w:pPr>
    <w:r w:rsidRPr="002D0955">
      <w:rPr>
        <w:rFonts w:ascii="Calibri" w:hAnsi="Calibri"/>
      </w:rPr>
      <w:t xml:space="preserve"> </w:t>
    </w:r>
    <w:r w:rsidRPr="002D0955">
      <w:rPr>
        <w:rStyle w:val="footerfieldlabelChar"/>
        <w:rFonts w:ascii="Calibri" w:hAnsi="Calibri"/>
      </w:rPr>
      <w:t>©</w:t>
    </w:r>
    <w:r w:rsidRPr="002D0955">
      <w:rPr>
        <w:rFonts w:ascii="Calibri" w:hAnsi="Calibri"/>
      </w:rPr>
      <w:t xml:space="preserve"> </w:t>
    </w:r>
    <w:r>
      <w:rPr>
        <w:rFonts w:ascii="Calibri" w:hAnsi="Calibri"/>
      </w:rPr>
      <w:t>Royal Melbourne Institute of Technology</w:t>
    </w:r>
    <w:r w:rsidRPr="002D0955">
      <w:rPr>
        <w:rFonts w:ascii="Calibri" w:hAnsi="Calibri"/>
      </w:rPr>
      <w:t xml:space="preserve"> – Uncontrolled when printed.</w:t>
    </w:r>
  </w:p>
  <w:p w14:paraId="5D7DEAD2" w14:textId="77777777" w:rsidR="004F75CB" w:rsidRDefault="004F75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EE8BC" w14:textId="77777777" w:rsidR="004555A2" w:rsidRDefault="00455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1B14B" w14:textId="77777777" w:rsidR="00793245" w:rsidRDefault="00793245" w:rsidP="00232971">
      <w:r>
        <w:separator/>
      </w:r>
    </w:p>
  </w:footnote>
  <w:footnote w:type="continuationSeparator" w:id="0">
    <w:p w14:paraId="0C0B4628" w14:textId="77777777" w:rsidR="00793245" w:rsidRDefault="00793245" w:rsidP="00232971">
      <w:r>
        <w:continuationSeparator/>
      </w:r>
    </w:p>
  </w:footnote>
  <w:footnote w:type="continuationNotice" w:id="1">
    <w:p w14:paraId="3B4421F3" w14:textId="77777777" w:rsidR="00793245" w:rsidRDefault="00793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54143" w14:textId="7C2C4041" w:rsidR="001C09AB" w:rsidRDefault="001C09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AA060F" wp14:editId="23EEAB1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4445"/>
              <wp:wrapSquare wrapText="bothSides"/>
              <wp:docPr id="4" name="Text Box 4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58E0" w14:textId="6F44781E" w:rsidR="001C09AB" w:rsidRPr="001C09AB" w:rsidRDefault="001C09AB">
                          <w:pPr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</w:pPr>
                          <w:r w:rsidRPr="001C09AB"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A06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RMIT Classification: Trusted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" filled="f" stroked="f">
              <v:textbox style="mso-fit-shape-to-text:t" inset="0,0,0,0">
                <w:txbxContent>
                  <w:p w14:paraId="681E58E0" w14:textId="6F44781E" w:rsidR="001C09AB" w:rsidRPr="001C09AB" w:rsidRDefault="001C09AB">
                    <w:pPr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</w:pPr>
                    <w:r w:rsidRPr="001C09AB"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1F8D5" w14:textId="2DC63F55" w:rsidR="001C09AB" w:rsidRDefault="00CD2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9786FAE" wp14:editId="1D199CA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9" name="MSIPCM976f464ebba80491bec25476" descr="{&quot;HashCode&quot;:1610746136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556105" w14:textId="79472323" w:rsidR="00CD2EC7" w:rsidRPr="00CD2EC7" w:rsidRDefault="00CD2EC7" w:rsidP="00CD2EC7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CD2EC7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86FAE" id="_x0000_t202" coordsize="21600,21600" o:spt="202" path="m,l,21600r21600,l21600,xe">
              <v:stroke joinstyle="miter"/>
              <v:path gradientshapeok="t" o:connecttype="rect"/>
            </v:shapetype>
            <v:shape id="MSIPCM976f464ebba80491bec25476" o:spid="_x0000_s1031" type="#_x0000_t202" alt="{&quot;HashCode&quot;:1610746136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" o:allowincell="f" filled="f" stroked="f" strokeweight=".5pt">
              <v:textbox inset=",0,,0">
                <w:txbxContent>
                  <w:p w14:paraId="7D556105" w14:textId="79472323" w:rsidR="00CD2EC7" w:rsidRPr="00CD2EC7" w:rsidRDefault="00CD2EC7" w:rsidP="00CD2EC7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CD2EC7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09A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A3F417" wp14:editId="51DFB855">
              <wp:simplePos x="0" y="0"/>
              <wp:positionH relativeFrom="column">
                <wp:align>center</wp:align>
              </wp:positionH>
              <wp:positionV relativeFrom="paragraph">
                <wp:posOffset>3322</wp:posOffset>
              </wp:positionV>
              <wp:extent cx="443865" cy="443865"/>
              <wp:effectExtent l="0" t="0" r="8890" b="4445"/>
              <wp:wrapSquare wrapText="bothSides"/>
              <wp:docPr id="6" name="Text Box 6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A482E" w14:textId="7740080A" w:rsidR="001C09AB" w:rsidRPr="001C09AB" w:rsidRDefault="001C09AB">
                          <w:pPr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</w:pPr>
                          <w:r w:rsidRPr="001C09AB"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3F417" id="Text Box 6" o:spid="_x0000_s1032" type="#_x0000_t202" alt="RMIT Classification: Trusted" style="position:absolute;margin-left:0;margin-top:.2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" filled="f" stroked="f">
              <v:textbox style="mso-fit-shape-to-text:t" inset="0,0,0,0">
                <w:txbxContent>
                  <w:p w14:paraId="7CCA482E" w14:textId="7740080A" w:rsidR="001C09AB" w:rsidRPr="001C09AB" w:rsidRDefault="001C09AB">
                    <w:pPr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</w:pPr>
                    <w:r w:rsidRPr="001C09AB"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3FBFB" w14:textId="60096B55" w:rsidR="001C09AB" w:rsidRDefault="001C09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6794F6" wp14:editId="1DD390B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4445"/>
              <wp:wrapSquare wrapText="bothSides"/>
              <wp:docPr id="3" name="Text Box 3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0ECE6" w14:textId="582D0287" w:rsidR="001C09AB" w:rsidRPr="001C09AB" w:rsidRDefault="001C09AB">
                          <w:pPr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</w:pPr>
                          <w:r w:rsidRPr="001C09AB"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794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alt="RMIT Classification: Trus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" filled="f" stroked="f">
              <v:textbox style="mso-fit-shape-to-text:t" inset="0,0,0,0">
                <w:txbxContent>
                  <w:p w14:paraId="2620ECE6" w14:textId="582D0287" w:rsidR="001C09AB" w:rsidRPr="001C09AB" w:rsidRDefault="001C09AB">
                    <w:pPr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</w:pPr>
                    <w:r w:rsidRPr="001C09AB"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13E67"/>
    <w:multiLevelType w:val="hybridMultilevel"/>
    <w:tmpl w:val="367A46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6E74"/>
    <w:multiLevelType w:val="hybridMultilevel"/>
    <w:tmpl w:val="3B0A63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A963D59"/>
    <w:multiLevelType w:val="hybridMultilevel"/>
    <w:tmpl w:val="9F424398"/>
    <w:lvl w:ilvl="0" w:tplc="A226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E0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321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A8D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2F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2A9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84F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69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8F1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C677F"/>
    <w:multiLevelType w:val="hybridMultilevel"/>
    <w:tmpl w:val="759C7582"/>
    <w:lvl w:ilvl="0" w:tplc="E98E6E9C">
      <w:numFmt w:val="bullet"/>
      <w:lvlText w:val="•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E7A79"/>
    <w:multiLevelType w:val="hybridMultilevel"/>
    <w:tmpl w:val="6D1E7A5A"/>
    <w:lvl w:ilvl="0" w:tplc="2E142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29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8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49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C4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AF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20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62B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4C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0438FA"/>
    <w:multiLevelType w:val="hybridMultilevel"/>
    <w:tmpl w:val="13445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421EA"/>
    <w:multiLevelType w:val="hybridMultilevel"/>
    <w:tmpl w:val="A69AF99A"/>
    <w:lvl w:ilvl="0" w:tplc="0409001B">
      <w:start w:val="1"/>
      <w:numFmt w:val="lowerRoman"/>
      <w:lvlText w:val="%1."/>
      <w:lvlJc w:val="righ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9C"/>
    <w:rsid w:val="00067C65"/>
    <w:rsid w:val="00082969"/>
    <w:rsid w:val="00093B35"/>
    <w:rsid w:val="00097168"/>
    <w:rsid w:val="000B764D"/>
    <w:rsid w:val="000C34B5"/>
    <w:rsid w:val="000D3E64"/>
    <w:rsid w:val="000D61D2"/>
    <w:rsid w:val="000F17F9"/>
    <w:rsid w:val="0011399E"/>
    <w:rsid w:val="0011446A"/>
    <w:rsid w:val="001A599F"/>
    <w:rsid w:val="001B4A92"/>
    <w:rsid w:val="001C09AB"/>
    <w:rsid w:val="001C7DCC"/>
    <w:rsid w:val="0020319C"/>
    <w:rsid w:val="00223DBE"/>
    <w:rsid w:val="00232971"/>
    <w:rsid w:val="0027103B"/>
    <w:rsid w:val="002773CE"/>
    <w:rsid w:val="002F3B93"/>
    <w:rsid w:val="0031442A"/>
    <w:rsid w:val="00334AEB"/>
    <w:rsid w:val="003538F0"/>
    <w:rsid w:val="00385175"/>
    <w:rsid w:val="003859D4"/>
    <w:rsid w:val="003A529B"/>
    <w:rsid w:val="003B1F43"/>
    <w:rsid w:val="003E1255"/>
    <w:rsid w:val="003E4C14"/>
    <w:rsid w:val="003F0798"/>
    <w:rsid w:val="00445BBB"/>
    <w:rsid w:val="00446486"/>
    <w:rsid w:val="004467E5"/>
    <w:rsid w:val="004555A2"/>
    <w:rsid w:val="004760D6"/>
    <w:rsid w:val="00486B20"/>
    <w:rsid w:val="004B712F"/>
    <w:rsid w:val="004C0D2E"/>
    <w:rsid w:val="004E1DD2"/>
    <w:rsid w:val="004F75CB"/>
    <w:rsid w:val="00512988"/>
    <w:rsid w:val="00542F78"/>
    <w:rsid w:val="00545D02"/>
    <w:rsid w:val="00572992"/>
    <w:rsid w:val="005803E3"/>
    <w:rsid w:val="005E36EB"/>
    <w:rsid w:val="006133C4"/>
    <w:rsid w:val="0061659D"/>
    <w:rsid w:val="00623C26"/>
    <w:rsid w:val="0062789F"/>
    <w:rsid w:val="006342B8"/>
    <w:rsid w:val="00645EE6"/>
    <w:rsid w:val="00646E6A"/>
    <w:rsid w:val="006470DA"/>
    <w:rsid w:val="00667D85"/>
    <w:rsid w:val="00694635"/>
    <w:rsid w:val="006E2E29"/>
    <w:rsid w:val="0072719B"/>
    <w:rsid w:val="007302AA"/>
    <w:rsid w:val="00746D75"/>
    <w:rsid w:val="007720B5"/>
    <w:rsid w:val="0077248A"/>
    <w:rsid w:val="00775022"/>
    <w:rsid w:val="00793245"/>
    <w:rsid w:val="00796797"/>
    <w:rsid w:val="007C4598"/>
    <w:rsid w:val="007D3FEA"/>
    <w:rsid w:val="007E28C5"/>
    <w:rsid w:val="00836715"/>
    <w:rsid w:val="00851878"/>
    <w:rsid w:val="00890C86"/>
    <w:rsid w:val="008B74CE"/>
    <w:rsid w:val="008F3EE4"/>
    <w:rsid w:val="00906ADD"/>
    <w:rsid w:val="00951745"/>
    <w:rsid w:val="009769FB"/>
    <w:rsid w:val="00977752"/>
    <w:rsid w:val="0098190E"/>
    <w:rsid w:val="009A2AA1"/>
    <w:rsid w:val="009B1067"/>
    <w:rsid w:val="009E32A2"/>
    <w:rsid w:val="009E5FDB"/>
    <w:rsid w:val="009F3BC6"/>
    <w:rsid w:val="00A15E68"/>
    <w:rsid w:val="00A21E34"/>
    <w:rsid w:val="00A236C5"/>
    <w:rsid w:val="00A6593B"/>
    <w:rsid w:val="00A83AAB"/>
    <w:rsid w:val="00A83BA9"/>
    <w:rsid w:val="00AA32C8"/>
    <w:rsid w:val="00AB237B"/>
    <w:rsid w:val="00AC0AF8"/>
    <w:rsid w:val="00AF2F03"/>
    <w:rsid w:val="00B01D63"/>
    <w:rsid w:val="00B1516A"/>
    <w:rsid w:val="00B441B2"/>
    <w:rsid w:val="00B6603E"/>
    <w:rsid w:val="00B91EFE"/>
    <w:rsid w:val="00BB2B47"/>
    <w:rsid w:val="00BB5D95"/>
    <w:rsid w:val="00C306DE"/>
    <w:rsid w:val="00C43DF6"/>
    <w:rsid w:val="00C55EB1"/>
    <w:rsid w:val="00C835D3"/>
    <w:rsid w:val="00CA2CCB"/>
    <w:rsid w:val="00CA6C88"/>
    <w:rsid w:val="00CD2EC7"/>
    <w:rsid w:val="00CF08C3"/>
    <w:rsid w:val="00D070B7"/>
    <w:rsid w:val="00D1144F"/>
    <w:rsid w:val="00D17C66"/>
    <w:rsid w:val="00D20D7F"/>
    <w:rsid w:val="00D21267"/>
    <w:rsid w:val="00D31D82"/>
    <w:rsid w:val="00D33F21"/>
    <w:rsid w:val="00D648B1"/>
    <w:rsid w:val="00DA2DCA"/>
    <w:rsid w:val="00DA7F52"/>
    <w:rsid w:val="00DD408D"/>
    <w:rsid w:val="00DF70ED"/>
    <w:rsid w:val="00E35A06"/>
    <w:rsid w:val="00E74000"/>
    <w:rsid w:val="00E757FD"/>
    <w:rsid w:val="00E8203F"/>
    <w:rsid w:val="00EC6143"/>
    <w:rsid w:val="00EC6406"/>
    <w:rsid w:val="00EF2A4E"/>
    <w:rsid w:val="00EF70C4"/>
    <w:rsid w:val="00F00844"/>
    <w:rsid w:val="00F33011"/>
    <w:rsid w:val="00F51B53"/>
    <w:rsid w:val="00F64903"/>
    <w:rsid w:val="00F72880"/>
    <w:rsid w:val="00FB2B3F"/>
    <w:rsid w:val="00FC005F"/>
    <w:rsid w:val="00FC3619"/>
    <w:rsid w:val="00FD7DF0"/>
    <w:rsid w:val="2E35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0C32A"/>
  <w15:chartTrackingRefBased/>
  <w15:docId w15:val="{B05D307B-51D2-45B1-ACA4-730F86A5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71"/>
    <w:pPr>
      <w:widowControl w:val="0"/>
      <w:autoSpaceDE w:val="0"/>
      <w:autoSpaceDN w:val="0"/>
      <w:adjustRightInd w:val="0"/>
      <w:spacing w:after="0" w:line="240" w:lineRule="auto"/>
    </w:pPr>
    <w:rPr>
      <w:rFonts w:ascii="Univers LT Std 45 Light" w:eastAsia="Times New Roman" w:hAnsi="Univers LT Std 45 Light" w:cs="Arial"/>
      <w:szCs w:val="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7DF0"/>
    <w:rPr>
      <w:color w:val="0000FF"/>
      <w:u w:val="single"/>
    </w:rPr>
  </w:style>
  <w:style w:type="character" w:styleId="EndnoteReference">
    <w:name w:val="endnote reference"/>
    <w:basedOn w:val="DefaultParagraphFont"/>
    <w:semiHidden/>
    <w:unhideWhenUsed/>
    <w:rsid w:val="00FD7DF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329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29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71"/>
  </w:style>
  <w:style w:type="paragraph" w:styleId="Footer">
    <w:name w:val="footer"/>
    <w:basedOn w:val="Normal"/>
    <w:link w:val="FooterChar"/>
    <w:uiPriority w:val="99"/>
    <w:unhideWhenUsed/>
    <w:rsid w:val="002329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971"/>
  </w:style>
  <w:style w:type="paragraph" w:customStyle="1" w:styleId="tabletext">
    <w:name w:val="table text"/>
    <w:basedOn w:val="Normal"/>
    <w:rsid w:val="00232971"/>
    <w:pPr>
      <w:spacing w:before="60" w:after="60"/>
    </w:pPr>
    <w:rPr>
      <w:sz w:val="18"/>
      <w:szCs w:val="18"/>
    </w:rPr>
  </w:style>
  <w:style w:type="paragraph" w:customStyle="1" w:styleId="tableheadinglevel1">
    <w:name w:val="table heading level 1"/>
    <w:basedOn w:val="tabletext"/>
    <w:rsid w:val="00232971"/>
    <w:rPr>
      <w:b/>
      <w:caps/>
      <w:color w:val="FFFFFF"/>
      <w:sz w:val="20"/>
    </w:rPr>
  </w:style>
  <w:style w:type="paragraph" w:customStyle="1" w:styleId="tableheadinglevel2">
    <w:name w:val="table heading level 2"/>
    <w:basedOn w:val="tabletext"/>
    <w:rsid w:val="00232971"/>
    <w:rPr>
      <w:b/>
    </w:rPr>
  </w:style>
  <w:style w:type="paragraph" w:styleId="EndnoteText">
    <w:name w:val="endnote text"/>
    <w:basedOn w:val="Normal"/>
    <w:link w:val="EndnoteTextChar"/>
    <w:unhideWhenUsed/>
    <w:rsid w:val="002329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32971"/>
    <w:rPr>
      <w:rFonts w:ascii="Univers LT Std 45 Light" w:eastAsia="Times New Roman" w:hAnsi="Univers LT Std 45 Light" w:cs="Arial"/>
      <w:sz w:val="20"/>
      <w:szCs w:val="20"/>
      <w:lang w:val="en-US"/>
    </w:rPr>
  </w:style>
  <w:style w:type="paragraph" w:customStyle="1" w:styleId="RAboxtext">
    <w:name w:val="RA box text"/>
    <w:basedOn w:val="tabletext"/>
    <w:rsid w:val="00232971"/>
    <w:pPr>
      <w:spacing w:before="120" w:after="120" w:line="288" w:lineRule="auto"/>
    </w:pPr>
  </w:style>
  <w:style w:type="character" w:styleId="PlaceholderText">
    <w:name w:val="Placeholder Text"/>
    <w:basedOn w:val="DefaultParagraphFont"/>
    <w:uiPriority w:val="99"/>
    <w:semiHidden/>
    <w:rsid w:val="00F64903"/>
    <w:rPr>
      <w:color w:val="808080"/>
    </w:rPr>
  </w:style>
  <w:style w:type="paragraph" w:customStyle="1" w:styleId="footertext">
    <w:name w:val="footer text"/>
    <w:basedOn w:val="Normal"/>
    <w:link w:val="footertextChar1"/>
    <w:rsid w:val="004F75CB"/>
    <w:pPr>
      <w:jc w:val="right"/>
    </w:pPr>
    <w:rPr>
      <w:sz w:val="14"/>
    </w:rPr>
  </w:style>
  <w:style w:type="paragraph" w:customStyle="1" w:styleId="footerdocheader">
    <w:name w:val="footer doc header"/>
    <w:basedOn w:val="footertext"/>
    <w:link w:val="footerdocheaderChar1"/>
    <w:rsid w:val="004F75CB"/>
    <w:pPr>
      <w:tabs>
        <w:tab w:val="right" w:pos="11057"/>
      </w:tabs>
    </w:pPr>
    <w:rPr>
      <w:caps/>
    </w:rPr>
  </w:style>
  <w:style w:type="character" w:customStyle="1" w:styleId="footerfieldlabelChar">
    <w:name w:val="footer field label Char"/>
    <w:rsid w:val="004F75CB"/>
    <w:rPr>
      <w:rFonts w:ascii="Univers LT Std 45 Light" w:hAnsi="Univers LT Std 45 Light"/>
      <w:b/>
      <w:sz w:val="14"/>
      <w:lang w:val="en-US" w:eastAsia="en-US" w:bidi="ar-SA"/>
    </w:rPr>
  </w:style>
  <w:style w:type="paragraph" w:customStyle="1" w:styleId="Footertoplineunderline">
    <w:name w:val="Footer top line underline"/>
    <w:basedOn w:val="footertext"/>
    <w:rsid w:val="004F75CB"/>
    <w:pPr>
      <w:pBdr>
        <w:bottom w:val="single" w:sz="4" w:space="3" w:color="auto"/>
      </w:pBdr>
      <w:tabs>
        <w:tab w:val="right" w:pos="16046"/>
      </w:tabs>
      <w:spacing w:after="60"/>
    </w:pPr>
  </w:style>
  <w:style w:type="character" w:customStyle="1" w:styleId="footertextChar1">
    <w:name w:val="footer text Char1"/>
    <w:link w:val="footertext"/>
    <w:rsid w:val="004F75CB"/>
    <w:rPr>
      <w:rFonts w:ascii="Univers LT Std 45 Light" w:eastAsia="Times New Roman" w:hAnsi="Univers LT Std 45 Light" w:cs="Arial"/>
      <w:sz w:val="14"/>
      <w:szCs w:val="4"/>
      <w:lang w:val="en-US"/>
    </w:rPr>
  </w:style>
  <w:style w:type="character" w:customStyle="1" w:styleId="footerdocheaderChar1">
    <w:name w:val="footer doc header Char1"/>
    <w:link w:val="footerdocheader"/>
    <w:rsid w:val="004F75CB"/>
    <w:rPr>
      <w:rFonts w:ascii="Univers LT Std 45 Light" w:eastAsia="Times New Roman" w:hAnsi="Univers LT Std 45 Light" w:cs="Arial"/>
      <w:caps/>
      <w:sz w:val="14"/>
      <w:szCs w:val="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F75CB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082969"/>
  </w:style>
  <w:style w:type="character" w:customStyle="1" w:styleId="eop">
    <w:name w:val="eop"/>
    <w:basedOn w:val="DefaultParagraphFont"/>
    <w:rsid w:val="00082969"/>
  </w:style>
  <w:style w:type="paragraph" w:styleId="ListParagraph">
    <w:name w:val="List Paragraph"/>
    <w:basedOn w:val="Normal"/>
    <w:uiPriority w:val="34"/>
    <w:qFormat/>
    <w:rsid w:val="00D648B1"/>
    <w:pPr>
      <w:ind w:left="720"/>
      <w:contextualSpacing/>
    </w:pPr>
  </w:style>
  <w:style w:type="table" w:styleId="TableGrid">
    <w:name w:val="Table Grid"/>
    <w:basedOn w:val="TableNormal"/>
    <w:uiPriority w:val="39"/>
    <w:rsid w:val="0064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1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EFE"/>
    <w:rPr>
      <w:rFonts w:ascii="Univers LT Std 45 Light" w:eastAsia="Times New Roman" w:hAnsi="Univers LT Std 45 Light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EFE"/>
    <w:rPr>
      <w:rFonts w:ascii="Univers LT Std 45 Light" w:eastAsia="Times New Roman" w:hAnsi="Univers LT Std 45 Light" w:cs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91EFE"/>
    <w:pPr>
      <w:spacing w:after="0" w:line="240" w:lineRule="auto"/>
    </w:pPr>
    <w:rPr>
      <w:rFonts w:ascii="Univers LT Std 45 Light" w:eastAsia="Times New Roman" w:hAnsi="Univers LT Std 45 Light" w:cs="Arial"/>
      <w:szCs w:val="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F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6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2404">
          <w:marLeft w:val="547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956">
          <w:marLeft w:val="547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595">
          <w:marLeft w:val="547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794">
          <w:marLeft w:val="547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638">
          <w:marLeft w:val="547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454">
          <w:marLeft w:val="547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4566">
          <w:marLeft w:val="547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049">
          <w:marLeft w:val="547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7112">
          <w:marLeft w:val="446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7238">
          <w:marLeft w:val="446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1428">
          <w:marLeft w:val="446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mit.edu.au/staff/service-connect/payments-purchasing/travel" TargetMode="External"/><Relationship Id="rId18" Type="http://schemas.openxmlformats.org/officeDocument/2006/relationships/hyperlink" Target="https://www.internationalsos.com/MasterPortal/default.aspx?membnum=12ACPA000012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mit.edu.au/staff/service-connect/payments-purchasing/trave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rmit.edu.au/staff/service-connect/payments-purchasing/travel" TargetMode="External"/><Relationship Id="rId17" Type="http://schemas.openxmlformats.org/officeDocument/2006/relationships/hyperlink" Target="https://www.rmit.edu.au/staff/service-connect/safety-wellbeing/workplace-safety/travel-safety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mit.edu.au/staff/service-connect/payments-purchasing/travel" TargetMode="External"/><Relationship Id="rId20" Type="http://schemas.openxmlformats.org/officeDocument/2006/relationships/hyperlink" Target="https://www.internationalsos.com/MasterPortal/default.aspx?membnum=12ACPA00001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rmit.edu.au/staff/service-connect/payments-purchasing/trave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rmit.edu.au/staff/service-connect/safety-wellbeing/workplace-safety/travel-safe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mit.edu.au/staff/service-connect/safety-wellbeing/workplace-safety/travel-safety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ee0132-d479-4abd-98ad-c259d691b413">
      <UserInfo>
        <DisplayName>Michael Vanderheide</DisplayName>
        <AccountId>43</AccountId>
        <AccountType/>
      </UserInfo>
      <UserInfo>
        <DisplayName>Chris Hewison</DisplayName>
        <AccountId>15</AccountId>
        <AccountType/>
      </UserInfo>
      <UserInfo>
        <DisplayName>Dhriti Banerji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BCCBD7440C4E9E32B99E5495D44C" ma:contentTypeVersion="10" ma:contentTypeDescription="Create a new document." ma:contentTypeScope="" ma:versionID="824e2df32ab2e3e77a6d2271d2beb3dc">
  <xsd:schema xmlns:xsd="http://www.w3.org/2001/XMLSchema" xmlns:xs="http://www.w3.org/2001/XMLSchema" xmlns:p="http://schemas.microsoft.com/office/2006/metadata/properties" xmlns:ns2="38a4370f-6345-49a9-9b55-5350d70ac16c" xmlns:ns3="c4ee0132-d479-4abd-98ad-c259d691b413" targetNamespace="http://schemas.microsoft.com/office/2006/metadata/properties" ma:root="true" ma:fieldsID="8ddb57070017ac84231ab968438931b0" ns2:_="" ns3:_="">
    <xsd:import namespace="38a4370f-6345-49a9-9b55-5350d70ac16c"/>
    <xsd:import namespace="c4ee0132-d479-4abd-98ad-c259d691b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4370f-6345-49a9-9b55-5350d70ac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e0132-d479-4abd-98ad-c259d691b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F35C2-643D-4E13-869D-F454D95BE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DA067-2D67-4B34-AFC8-FC6F18351E0C}">
  <ds:schemaRefs>
    <ds:schemaRef ds:uri="http://schemas.microsoft.com/office/2006/metadata/properties"/>
    <ds:schemaRef ds:uri="http://schemas.microsoft.com/office/infopath/2007/PartnerControls"/>
    <ds:schemaRef ds:uri="2c312a78-fe91-4718-a3d8-4b628a766771"/>
  </ds:schemaRefs>
</ds:datastoreItem>
</file>

<file path=customXml/itemProps3.xml><?xml version="1.0" encoding="utf-8"?>
<ds:datastoreItem xmlns:ds="http://schemas.openxmlformats.org/officeDocument/2006/customXml" ds:itemID="{94D1EEF9-E132-46EF-A5D6-7D074CBD3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4013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Links>
    <vt:vector size="42" baseType="variant">
      <vt:variant>
        <vt:i4>196627</vt:i4>
      </vt:variant>
      <vt:variant>
        <vt:i4>105</vt:i4>
      </vt:variant>
      <vt:variant>
        <vt:i4>0</vt:i4>
      </vt:variant>
      <vt:variant>
        <vt:i4>5</vt:i4>
      </vt:variant>
      <vt:variant>
        <vt:lpwstr>https://www.rmit.edu.au/staff/service-connect/payments-purchasing/travel</vt:lpwstr>
      </vt:variant>
      <vt:variant>
        <vt:lpwstr/>
      </vt:variant>
      <vt:variant>
        <vt:i4>3211366</vt:i4>
      </vt:variant>
      <vt:variant>
        <vt:i4>102</vt:i4>
      </vt:variant>
      <vt:variant>
        <vt:i4>0</vt:i4>
      </vt:variant>
      <vt:variant>
        <vt:i4>5</vt:i4>
      </vt:variant>
      <vt:variant>
        <vt:lpwstr>https://www.internationalsos.com/MasterPortal/default.aspx?membnum=12ACPA000012</vt:lpwstr>
      </vt:variant>
      <vt:variant>
        <vt:lpwstr/>
      </vt:variant>
      <vt:variant>
        <vt:i4>1966156</vt:i4>
      </vt:variant>
      <vt:variant>
        <vt:i4>27</vt:i4>
      </vt:variant>
      <vt:variant>
        <vt:i4>0</vt:i4>
      </vt:variant>
      <vt:variant>
        <vt:i4>5</vt:i4>
      </vt:variant>
      <vt:variant>
        <vt:lpwstr>https://www.rmit.edu.au/staff/service-connect/safety-wellbeing/workplace-safety/travel-safety</vt:lpwstr>
      </vt:variant>
      <vt:variant>
        <vt:lpwstr/>
      </vt:variant>
      <vt:variant>
        <vt:i4>3211366</vt:i4>
      </vt:variant>
      <vt:variant>
        <vt:i4>24</vt:i4>
      </vt:variant>
      <vt:variant>
        <vt:i4>0</vt:i4>
      </vt:variant>
      <vt:variant>
        <vt:i4>5</vt:i4>
      </vt:variant>
      <vt:variant>
        <vt:lpwstr>https://www.internationalsos.com/MasterPortal/default.aspx?membnum=12ACPA000012</vt:lpwstr>
      </vt:variant>
      <vt:variant>
        <vt:lpwstr/>
      </vt:variant>
      <vt:variant>
        <vt:i4>1966156</vt:i4>
      </vt:variant>
      <vt:variant>
        <vt:i4>6</vt:i4>
      </vt:variant>
      <vt:variant>
        <vt:i4>0</vt:i4>
      </vt:variant>
      <vt:variant>
        <vt:i4>5</vt:i4>
      </vt:variant>
      <vt:variant>
        <vt:lpwstr>https://www.rmit.edu.au/staff/service-connect/safety-wellbeing/workplace-safety/travel-safety</vt:lpwstr>
      </vt:variant>
      <vt:variant>
        <vt:lpwstr/>
      </vt:variant>
      <vt:variant>
        <vt:i4>196627</vt:i4>
      </vt:variant>
      <vt:variant>
        <vt:i4>3</vt:i4>
      </vt:variant>
      <vt:variant>
        <vt:i4>0</vt:i4>
      </vt:variant>
      <vt:variant>
        <vt:i4>5</vt:i4>
      </vt:variant>
      <vt:variant>
        <vt:lpwstr>https://www.rmit.edu.au/staff/service-connect/payments-purchasing/travel</vt:lpwstr>
      </vt:variant>
      <vt:variant>
        <vt:lpwstr/>
      </vt:variant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https://www.rmit.edu.au/staff/service-connect/payments-purchasing/travel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Gore</dc:creator>
  <cp:keywords/>
  <dc:description/>
  <cp:lastModifiedBy>Dhriti Banerji</cp:lastModifiedBy>
  <cp:revision>3</cp:revision>
  <dcterms:created xsi:type="dcterms:W3CDTF">2022-03-07T05:58:00Z</dcterms:created>
  <dcterms:modified xsi:type="dcterms:W3CDTF">2022-03-08T04:28:00Z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3,4,6</vt:lpwstr>
  </property>
  <property fmtid="{D5CDD505-2E9C-101B-9397-08002B2CF9AE}" pid="3" name="ClassificationContentMarkingHeaderFontProps">
    <vt:lpwstr>#eedc00,12,Calibri</vt:lpwstr>
  </property>
  <property fmtid="{D5CDD505-2E9C-101B-9397-08002B2CF9AE}" pid="4" name="ClassificationContentMarkingHeaderText">
    <vt:lpwstr>RMIT Classification: Trusted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2021-08-29T23:52:35Z</vt:lpwstr>
  </property>
  <property fmtid="{D5CDD505-2E9C-101B-9397-08002B2CF9AE}" pid="7" name="MSIP_Label_8c3d088b-6243-4963-a2e2-8b321ab7f8fc_Method">
    <vt:lpwstr>Privileged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c03de902-0a2f-48e8-8e4b-26c2c4036f75</vt:lpwstr>
  </property>
  <property fmtid="{D5CDD505-2E9C-101B-9397-08002B2CF9AE}" pid="11" name="MSIP_Label_8c3d088b-6243-4963-a2e2-8b321ab7f8fc_ContentBits">
    <vt:lpwstr>1</vt:lpwstr>
  </property>
  <property fmtid="{D5CDD505-2E9C-101B-9397-08002B2CF9AE}" pid="12" name="ContentTypeId">
    <vt:lpwstr>0x0101002844BCCBD7440C4E9E32B99E5495D44C</vt:lpwstr>
  </property>
</Properties>
</file>